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D10" w:rsidRDefault="007F6D10" w:rsidP="007F6D10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7F6D10" w:rsidRDefault="00321101" w:rsidP="007F6D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работе </w:t>
      </w:r>
      <w:r w:rsidR="00021B37">
        <w:rPr>
          <w:rFonts w:ascii="Times New Roman" w:hAnsi="Times New Roman" w:cs="Times New Roman"/>
          <w:b/>
          <w:sz w:val="32"/>
          <w:szCs w:val="32"/>
        </w:rPr>
        <w:t xml:space="preserve">ГБУ ТЦСО «Тушино» </w:t>
      </w:r>
      <w:r w:rsidR="007F6D10">
        <w:rPr>
          <w:rFonts w:ascii="Times New Roman" w:hAnsi="Times New Roman" w:cs="Times New Roman"/>
          <w:b/>
          <w:sz w:val="32"/>
          <w:szCs w:val="32"/>
        </w:rPr>
        <w:t>филиал «</w:t>
      </w:r>
      <w:r w:rsidR="003A4AB2">
        <w:rPr>
          <w:rFonts w:ascii="Times New Roman" w:hAnsi="Times New Roman" w:cs="Times New Roman"/>
          <w:b/>
          <w:sz w:val="32"/>
          <w:szCs w:val="32"/>
        </w:rPr>
        <w:t>Куркино</w:t>
      </w:r>
      <w:r w:rsidR="007F6D10">
        <w:rPr>
          <w:rFonts w:ascii="Times New Roman" w:hAnsi="Times New Roman" w:cs="Times New Roman"/>
          <w:b/>
          <w:sz w:val="32"/>
          <w:szCs w:val="32"/>
        </w:rPr>
        <w:t>»</w:t>
      </w:r>
    </w:p>
    <w:p w:rsidR="007F6D10" w:rsidRDefault="00021B37" w:rsidP="007F6D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</w:t>
      </w:r>
      <w:r w:rsidR="007F6D10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321101">
        <w:rPr>
          <w:rFonts w:ascii="Times New Roman" w:hAnsi="Times New Roman" w:cs="Times New Roman"/>
          <w:b/>
          <w:sz w:val="32"/>
          <w:szCs w:val="32"/>
        </w:rPr>
        <w:t>7</w:t>
      </w:r>
      <w:r w:rsidR="007971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130D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A770C4" w:rsidRDefault="003A4AB2" w:rsidP="004549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«Куркино</w:t>
      </w:r>
      <w:r w:rsidR="0045497B">
        <w:rPr>
          <w:rFonts w:ascii="Times New Roman" w:hAnsi="Times New Roman" w:cs="Times New Roman"/>
          <w:sz w:val="28"/>
          <w:szCs w:val="28"/>
        </w:rPr>
        <w:t>» осуществляет свою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района Куркино</w:t>
      </w:r>
      <w:r w:rsidR="0045497B">
        <w:rPr>
          <w:rFonts w:ascii="Times New Roman" w:hAnsi="Times New Roman" w:cs="Times New Roman"/>
          <w:sz w:val="28"/>
          <w:szCs w:val="28"/>
        </w:rPr>
        <w:t xml:space="preserve">. </w:t>
      </w:r>
      <w:r w:rsidR="00A770C4" w:rsidRPr="00A770C4">
        <w:rPr>
          <w:rFonts w:ascii="Times New Roman" w:eastAsia="Times New Roman" w:hAnsi="Times New Roman" w:cs="Times New Roman"/>
          <w:sz w:val="28"/>
          <w:szCs w:val="28"/>
        </w:rPr>
        <w:t>В 2012 году Центр реорганизован в форме слияния к</w:t>
      </w:r>
      <w:r w:rsidR="00A770C4" w:rsidRPr="00A770C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770C4" w:rsidRPr="00A770C4">
        <w:rPr>
          <w:rFonts w:ascii="Times New Roman" w:eastAsia="Times New Roman" w:hAnsi="Times New Roman" w:cs="Times New Roman"/>
          <w:sz w:val="28"/>
          <w:szCs w:val="28"/>
        </w:rPr>
        <w:t>Государственному бюджетному учреждению города Москвы Территориальному центру социального обслуживания «Тушино» и является его обособленным структурным подразделением.</w:t>
      </w:r>
      <w:r w:rsidR="0045497B">
        <w:rPr>
          <w:rFonts w:ascii="Times New Roman" w:eastAsia="Times New Roman" w:hAnsi="Times New Roman" w:cs="Times New Roman"/>
          <w:sz w:val="28"/>
          <w:szCs w:val="28"/>
        </w:rPr>
        <w:t xml:space="preserve"> Общая численно</w:t>
      </w:r>
      <w:r w:rsidR="009F1702">
        <w:rPr>
          <w:rFonts w:ascii="Times New Roman" w:eastAsia="Times New Roman" w:hAnsi="Times New Roman" w:cs="Times New Roman"/>
          <w:sz w:val="28"/>
          <w:szCs w:val="28"/>
        </w:rPr>
        <w:t xml:space="preserve">сть населения района на 2017 год составляет </w:t>
      </w:r>
      <w:r w:rsidR="009F1702" w:rsidRPr="009F1702">
        <w:rPr>
          <w:rFonts w:ascii="Times New Roman" w:eastAsia="Times New Roman" w:hAnsi="Times New Roman" w:cs="Times New Roman"/>
          <w:b/>
          <w:sz w:val="28"/>
          <w:szCs w:val="28"/>
        </w:rPr>
        <w:t>32 325</w:t>
      </w:r>
      <w:r w:rsidR="009F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581" w:rsidRPr="00AE0581">
        <w:rPr>
          <w:rFonts w:ascii="Times New Roman" w:eastAsia="Times New Roman" w:hAnsi="Times New Roman" w:cs="Times New Roman"/>
          <w:b/>
          <w:sz w:val="28"/>
          <w:szCs w:val="28"/>
        </w:rPr>
        <w:t>тысяч</w:t>
      </w:r>
      <w:r w:rsidR="00AE0581">
        <w:rPr>
          <w:rFonts w:ascii="Times New Roman" w:eastAsia="Times New Roman" w:hAnsi="Times New Roman" w:cs="Times New Roman"/>
          <w:sz w:val="28"/>
          <w:szCs w:val="28"/>
        </w:rPr>
        <w:t xml:space="preserve"> человек. Из них: пенсионеров – </w:t>
      </w:r>
      <w:r w:rsidR="009F1702">
        <w:rPr>
          <w:rFonts w:ascii="Times New Roman" w:eastAsia="Times New Roman" w:hAnsi="Times New Roman" w:cs="Times New Roman"/>
          <w:b/>
          <w:sz w:val="28"/>
          <w:szCs w:val="28"/>
        </w:rPr>
        <w:t>7635</w:t>
      </w:r>
      <w:r w:rsidR="00AE0581" w:rsidRPr="00AE05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E0581">
        <w:rPr>
          <w:rFonts w:ascii="Times New Roman" w:eastAsia="Times New Roman" w:hAnsi="Times New Roman" w:cs="Times New Roman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ветеранов (ИВОВ/УВОВ/ВВОВ) – </w:t>
      </w:r>
      <w:r w:rsidRPr="003A4AB2">
        <w:rPr>
          <w:rFonts w:ascii="Times New Roman" w:eastAsia="Times New Roman" w:hAnsi="Times New Roman" w:cs="Times New Roman"/>
          <w:b/>
          <w:sz w:val="28"/>
          <w:szCs w:val="28"/>
        </w:rPr>
        <w:t>65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человек, инвалидов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A4AB2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A4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3A4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групп) – </w:t>
      </w:r>
      <w:r w:rsidRPr="003A4AB2">
        <w:rPr>
          <w:rFonts w:ascii="Times New Roman" w:eastAsia="Times New Roman" w:hAnsi="Times New Roman" w:cs="Times New Roman"/>
          <w:b/>
          <w:sz w:val="28"/>
          <w:szCs w:val="28"/>
        </w:rPr>
        <w:t>1405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AE05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6F9C" w:rsidRDefault="00D75DA9" w:rsidP="005C5C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филиале функцио</w:t>
      </w:r>
      <w:r w:rsidR="00A770C4">
        <w:rPr>
          <w:rFonts w:ascii="Times New Roman" w:hAnsi="Times New Roman" w:cs="Times New Roman"/>
          <w:sz w:val="28"/>
          <w:szCs w:val="28"/>
        </w:rPr>
        <w:t>нируют</w:t>
      </w:r>
      <w:r w:rsidR="00A66F9C">
        <w:rPr>
          <w:rFonts w:ascii="Times New Roman" w:hAnsi="Times New Roman" w:cs="Times New Roman"/>
          <w:sz w:val="28"/>
          <w:szCs w:val="28"/>
        </w:rPr>
        <w:t>:</w:t>
      </w:r>
    </w:p>
    <w:p w:rsidR="00A66F9C" w:rsidRDefault="00A66F9C" w:rsidP="005C5C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отделение </w:t>
      </w:r>
      <w:r w:rsidR="00D75DA9">
        <w:rPr>
          <w:rFonts w:ascii="Times New Roman" w:hAnsi="Times New Roman" w:cs="Times New Roman"/>
          <w:sz w:val="28"/>
          <w:szCs w:val="28"/>
        </w:rPr>
        <w:t xml:space="preserve">надомного социального </w:t>
      </w:r>
      <w:r w:rsidR="00021B37">
        <w:rPr>
          <w:rFonts w:ascii="Times New Roman" w:hAnsi="Times New Roman" w:cs="Times New Roman"/>
          <w:sz w:val="28"/>
          <w:szCs w:val="28"/>
        </w:rPr>
        <w:t>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(за 2017 год обслужено </w:t>
      </w:r>
      <w:r w:rsidRPr="00A66F9C">
        <w:rPr>
          <w:rFonts w:ascii="Times New Roman" w:hAnsi="Times New Roman" w:cs="Times New Roman"/>
          <w:b/>
          <w:sz w:val="28"/>
          <w:szCs w:val="28"/>
        </w:rPr>
        <w:t xml:space="preserve">317 </w:t>
      </w:r>
      <w:r>
        <w:rPr>
          <w:rFonts w:ascii="Times New Roman" w:hAnsi="Times New Roman" w:cs="Times New Roman"/>
          <w:sz w:val="28"/>
          <w:szCs w:val="28"/>
        </w:rPr>
        <w:t>человек)</w:t>
      </w:r>
    </w:p>
    <w:p w:rsidR="00A66F9C" w:rsidRDefault="00A66F9C" w:rsidP="005C5C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отделение срочного социального обслуживания (за 2017 год обслужено </w:t>
      </w:r>
      <w:r w:rsidRPr="00A66F9C">
        <w:rPr>
          <w:rFonts w:ascii="Times New Roman" w:hAnsi="Times New Roman" w:cs="Times New Roman"/>
          <w:b/>
          <w:sz w:val="28"/>
          <w:szCs w:val="28"/>
        </w:rPr>
        <w:t xml:space="preserve">1236 </w:t>
      </w:r>
      <w:r>
        <w:rPr>
          <w:rFonts w:ascii="Times New Roman" w:hAnsi="Times New Roman" w:cs="Times New Roman"/>
          <w:sz w:val="28"/>
          <w:szCs w:val="28"/>
        </w:rPr>
        <w:t>человек)</w:t>
      </w:r>
    </w:p>
    <w:p w:rsidR="00A66F9C" w:rsidRDefault="00A66F9C" w:rsidP="005C5C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C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отделение социальной помощи семье и детям (за 2017 год обслужено </w:t>
      </w:r>
      <w:r w:rsidRPr="00A66F9C">
        <w:rPr>
          <w:rFonts w:ascii="Times New Roman" w:hAnsi="Times New Roman" w:cs="Times New Roman"/>
          <w:b/>
          <w:sz w:val="28"/>
          <w:szCs w:val="28"/>
        </w:rPr>
        <w:t xml:space="preserve">641 </w:t>
      </w:r>
      <w:r>
        <w:rPr>
          <w:rFonts w:ascii="Times New Roman" w:hAnsi="Times New Roman" w:cs="Times New Roman"/>
          <w:sz w:val="28"/>
          <w:szCs w:val="28"/>
        </w:rPr>
        <w:t>семья/</w:t>
      </w:r>
      <w:r w:rsidRPr="00A66F9C">
        <w:rPr>
          <w:rFonts w:ascii="Times New Roman" w:hAnsi="Times New Roman" w:cs="Times New Roman"/>
          <w:b/>
          <w:sz w:val="28"/>
          <w:szCs w:val="28"/>
        </w:rPr>
        <w:t>1389</w:t>
      </w:r>
      <w:r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A66F9C" w:rsidRDefault="00A66F9C" w:rsidP="009B3A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C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отделение дневного пребывания (за 2017 год обслужено </w:t>
      </w:r>
      <w:r w:rsidRPr="00A66F9C">
        <w:rPr>
          <w:rFonts w:ascii="Times New Roman" w:hAnsi="Times New Roman" w:cs="Times New Roman"/>
          <w:b/>
          <w:sz w:val="28"/>
          <w:szCs w:val="28"/>
        </w:rPr>
        <w:t>330</w:t>
      </w:r>
      <w:r>
        <w:rPr>
          <w:rFonts w:ascii="Times New Roman" w:hAnsi="Times New Roman" w:cs="Times New Roman"/>
          <w:sz w:val="28"/>
          <w:szCs w:val="28"/>
        </w:rPr>
        <w:t xml:space="preserve"> человек/</w:t>
      </w:r>
      <w:r w:rsidRPr="00A66F9C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человек в месяц составляет одна смена)</w:t>
      </w:r>
    </w:p>
    <w:p w:rsidR="00F01809" w:rsidRDefault="00F01809" w:rsidP="009B3A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функционирует Пункт выдачи технических средств реабилитации (за 2017 год обслужено </w:t>
      </w:r>
      <w:r w:rsidR="00D57819">
        <w:rPr>
          <w:rFonts w:ascii="Times New Roman" w:hAnsi="Times New Roman" w:cs="Times New Roman"/>
          <w:b/>
          <w:sz w:val="28"/>
          <w:szCs w:val="28"/>
        </w:rPr>
        <w:t>193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578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57819" w:rsidRDefault="00D57819" w:rsidP="009B3A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комплексной реабилитации </w:t>
      </w:r>
      <w:r w:rsidR="00925AD8">
        <w:rPr>
          <w:rFonts w:ascii="Times New Roman" w:hAnsi="Times New Roman" w:cs="Times New Roman"/>
          <w:sz w:val="28"/>
          <w:szCs w:val="28"/>
        </w:rPr>
        <w:t xml:space="preserve">получили </w:t>
      </w:r>
      <w:r>
        <w:rPr>
          <w:rFonts w:ascii="Times New Roman" w:hAnsi="Times New Roman" w:cs="Times New Roman"/>
          <w:sz w:val="28"/>
          <w:szCs w:val="28"/>
        </w:rPr>
        <w:t xml:space="preserve">помощь </w:t>
      </w:r>
      <w:r w:rsidRPr="00D57819">
        <w:rPr>
          <w:rFonts w:ascii="Times New Roman" w:hAnsi="Times New Roman" w:cs="Times New Roman"/>
          <w:b/>
          <w:sz w:val="28"/>
          <w:szCs w:val="28"/>
        </w:rPr>
        <w:t>275</w:t>
      </w:r>
      <w:r w:rsidR="00925AD8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A9D" w:rsidRDefault="0049232E" w:rsidP="00DC4A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граждан, состоящих на учете в ГБУ </w:t>
      </w:r>
      <w:r w:rsidR="009B3A2B">
        <w:rPr>
          <w:rFonts w:ascii="Times New Roman" w:hAnsi="Times New Roman" w:cs="Times New Roman"/>
          <w:sz w:val="28"/>
          <w:szCs w:val="28"/>
        </w:rPr>
        <w:t>ТЦСО «Тушино» филиал «Куркино</w:t>
      </w:r>
      <w:r>
        <w:rPr>
          <w:rFonts w:ascii="Times New Roman" w:hAnsi="Times New Roman" w:cs="Times New Roman"/>
          <w:sz w:val="28"/>
          <w:szCs w:val="28"/>
        </w:rPr>
        <w:t xml:space="preserve">» за 2017 год – </w:t>
      </w:r>
      <w:r w:rsidR="0052076B" w:rsidRPr="0052076B">
        <w:rPr>
          <w:rFonts w:ascii="Times New Roman" w:hAnsi="Times New Roman" w:cs="Times New Roman"/>
          <w:b/>
          <w:sz w:val="28"/>
          <w:szCs w:val="28"/>
        </w:rPr>
        <w:t>4952</w:t>
      </w:r>
      <w:r>
        <w:rPr>
          <w:rFonts w:ascii="Times New Roman" w:hAnsi="Times New Roman" w:cs="Times New Roman"/>
          <w:sz w:val="28"/>
          <w:szCs w:val="28"/>
        </w:rPr>
        <w:t xml:space="preserve"> человека. </w:t>
      </w:r>
      <w:r w:rsidR="00DC4A9D">
        <w:rPr>
          <w:rFonts w:ascii="Times New Roman" w:hAnsi="Times New Roman" w:cs="Times New Roman"/>
          <w:sz w:val="28"/>
          <w:szCs w:val="28"/>
        </w:rPr>
        <w:t xml:space="preserve">Стоит отметить, что </w:t>
      </w:r>
      <w:r w:rsidR="0052076B">
        <w:rPr>
          <w:rFonts w:ascii="Times New Roman" w:hAnsi="Times New Roman" w:cs="Times New Roman"/>
          <w:sz w:val="28"/>
          <w:szCs w:val="28"/>
        </w:rPr>
        <w:t>п</w:t>
      </w:r>
      <w:r w:rsidR="00DC4A9D">
        <w:rPr>
          <w:rFonts w:ascii="Times New Roman" w:hAnsi="Times New Roman" w:cs="Times New Roman"/>
          <w:sz w:val="28"/>
          <w:szCs w:val="28"/>
        </w:rPr>
        <w:t xml:space="preserve">реимущественными категориями </w:t>
      </w:r>
      <w:r w:rsidR="009C20D5">
        <w:rPr>
          <w:rFonts w:ascii="Times New Roman" w:hAnsi="Times New Roman" w:cs="Times New Roman"/>
          <w:sz w:val="28"/>
          <w:szCs w:val="28"/>
        </w:rPr>
        <w:t>по</w:t>
      </w:r>
      <w:r w:rsidR="009C20D5" w:rsidRPr="009C20D5">
        <w:rPr>
          <w:rFonts w:ascii="Times New Roman" w:hAnsi="Times New Roman" w:cs="Times New Roman"/>
          <w:b/>
          <w:sz w:val="28"/>
          <w:szCs w:val="28"/>
        </w:rPr>
        <w:t>-</w:t>
      </w:r>
      <w:r w:rsidR="009C20D5">
        <w:rPr>
          <w:rFonts w:ascii="Times New Roman" w:hAnsi="Times New Roman" w:cs="Times New Roman"/>
          <w:sz w:val="28"/>
          <w:szCs w:val="28"/>
        </w:rPr>
        <w:t xml:space="preserve">прежнему остаются </w:t>
      </w:r>
      <w:r w:rsidR="00DC4A9D">
        <w:rPr>
          <w:rFonts w:ascii="Times New Roman" w:hAnsi="Times New Roman" w:cs="Times New Roman"/>
          <w:sz w:val="28"/>
          <w:szCs w:val="28"/>
        </w:rPr>
        <w:t>граждане пожилого возраста и инвалиды.</w:t>
      </w:r>
    </w:p>
    <w:p w:rsidR="00E023A8" w:rsidRDefault="007C6713" w:rsidP="00DC4A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социального обслуживания на дому. </w:t>
      </w:r>
      <w:r w:rsidR="00826E6B">
        <w:rPr>
          <w:rFonts w:ascii="Times New Roman" w:hAnsi="Times New Roman" w:cs="Times New Roman"/>
          <w:sz w:val="28"/>
          <w:szCs w:val="28"/>
        </w:rPr>
        <w:t xml:space="preserve">В 2017 году государственным заданием </w:t>
      </w:r>
      <w:r>
        <w:rPr>
          <w:rFonts w:ascii="Times New Roman" w:hAnsi="Times New Roman" w:cs="Times New Roman"/>
          <w:sz w:val="28"/>
          <w:szCs w:val="28"/>
        </w:rPr>
        <w:t xml:space="preserve">филиалу </w:t>
      </w:r>
      <w:r w:rsidR="00826E6B">
        <w:rPr>
          <w:rFonts w:ascii="Times New Roman" w:hAnsi="Times New Roman" w:cs="Times New Roman"/>
          <w:sz w:val="28"/>
          <w:szCs w:val="28"/>
        </w:rPr>
        <w:t>определено оказание следующих услуг:</w:t>
      </w:r>
    </w:p>
    <w:p w:rsidR="007C6713" w:rsidRPr="00DC4A9D" w:rsidRDefault="00E023A8" w:rsidP="00C61204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3A8">
        <w:rPr>
          <w:rFonts w:ascii="Times New Roman" w:hAnsi="Times New Roman" w:cs="Times New Roman"/>
          <w:sz w:val="28"/>
          <w:szCs w:val="28"/>
        </w:rPr>
        <w:t xml:space="preserve">Надомное социальное обслуживание – </w:t>
      </w:r>
      <w:r w:rsidR="00DC4A9D" w:rsidRPr="00C61204">
        <w:rPr>
          <w:rFonts w:ascii="Times New Roman" w:hAnsi="Times New Roman" w:cs="Times New Roman"/>
          <w:b/>
          <w:sz w:val="28"/>
          <w:szCs w:val="28"/>
        </w:rPr>
        <w:t>206</w:t>
      </w:r>
      <w:r w:rsidRPr="00E023A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C4A9D">
        <w:rPr>
          <w:rFonts w:ascii="Times New Roman" w:hAnsi="Times New Roman" w:cs="Times New Roman"/>
          <w:sz w:val="28"/>
          <w:szCs w:val="28"/>
        </w:rPr>
        <w:t xml:space="preserve"> (это среднегодовая цифра). К</w:t>
      </w:r>
      <w:r w:rsidR="00A40661">
        <w:rPr>
          <w:rFonts w:ascii="Times New Roman" w:hAnsi="Times New Roman" w:cs="Times New Roman"/>
          <w:sz w:val="28"/>
          <w:szCs w:val="28"/>
        </w:rPr>
        <w:t xml:space="preserve">оличество получателей социальных услуг </w:t>
      </w:r>
      <w:r w:rsidR="007C6713">
        <w:rPr>
          <w:rFonts w:ascii="Times New Roman" w:hAnsi="Times New Roman" w:cs="Times New Roman"/>
          <w:sz w:val="28"/>
          <w:szCs w:val="28"/>
        </w:rPr>
        <w:t>в 2017 году составило</w:t>
      </w:r>
      <w:r w:rsidRPr="00E023A8">
        <w:rPr>
          <w:rFonts w:ascii="Times New Roman" w:hAnsi="Times New Roman" w:cs="Times New Roman"/>
          <w:sz w:val="28"/>
          <w:szCs w:val="28"/>
        </w:rPr>
        <w:t xml:space="preserve"> </w:t>
      </w:r>
      <w:r w:rsidR="00DC4A9D" w:rsidRPr="00C61204">
        <w:rPr>
          <w:rFonts w:ascii="Times New Roman" w:hAnsi="Times New Roman" w:cs="Times New Roman"/>
          <w:b/>
          <w:sz w:val="28"/>
          <w:szCs w:val="28"/>
        </w:rPr>
        <w:t>317</w:t>
      </w:r>
      <w:r w:rsidRPr="00C61204">
        <w:rPr>
          <w:rFonts w:ascii="Times New Roman" w:hAnsi="Times New Roman" w:cs="Times New Roman"/>
          <w:sz w:val="28"/>
          <w:szCs w:val="28"/>
        </w:rPr>
        <w:t>.</w:t>
      </w:r>
      <w:r w:rsidR="00DC4A9D">
        <w:rPr>
          <w:rFonts w:ascii="Times New Roman" w:hAnsi="Times New Roman" w:cs="Times New Roman"/>
          <w:sz w:val="28"/>
          <w:szCs w:val="28"/>
        </w:rPr>
        <w:t xml:space="preserve"> </w:t>
      </w:r>
      <w:r w:rsidR="00DC4A9D" w:rsidRPr="00DC4A9D">
        <w:rPr>
          <w:rFonts w:ascii="Times New Roman" w:hAnsi="Times New Roman" w:cs="Times New Roman"/>
          <w:sz w:val="28"/>
          <w:szCs w:val="28"/>
        </w:rPr>
        <w:t xml:space="preserve">Из них услуга оказана: ветераны ВОВ – </w:t>
      </w:r>
      <w:r w:rsidR="00DC4A9D" w:rsidRPr="00C61204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="00DC4A9D" w:rsidRPr="00DC4A9D">
        <w:rPr>
          <w:rFonts w:ascii="Times New Roman" w:hAnsi="Times New Roman" w:cs="Times New Roman"/>
          <w:sz w:val="28"/>
          <w:szCs w:val="28"/>
        </w:rPr>
        <w:t xml:space="preserve">человек (ИВОВ – </w:t>
      </w:r>
      <w:r w:rsidR="00DC4A9D" w:rsidRPr="00C61204">
        <w:rPr>
          <w:rFonts w:ascii="Times New Roman" w:hAnsi="Times New Roman" w:cs="Times New Roman"/>
          <w:b/>
          <w:sz w:val="28"/>
          <w:szCs w:val="28"/>
        </w:rPr>
        <w:t>1</w:t>
      </w:r>
      <w:r w:rsidR="00DC4A9D" w:rsidRPr="00DC4A9D">
        <w:rPr>
          <w:rFonts w:ascii="Times New Roman" w:hAnsi="Times New Roman" w:cs="Times New Roman"/>
          <w:sz w:val="28"/>
          <w:szCs w:val="28"/>
        </w:rPr>
        <w:t xml:space="preserve"> человек, УВОВ – </w:t>
      </w:r>
      <w:r w:rsidR="00DC4A9D" w:rsidRPr="00C61204">
        <w:rPr>
          <w:rFonts w:ascii="Times New Roman" w:hAnsi="Times New Roman" w:cs="Times New Roman"/>
          <w:b/>
          <w:sz w:val="28"/>
          <w:szCs w:val="28"/>
        </w:rPr>
        <w:t>2</w:t>
      </w:r>
      <w:r w:rsidR="00DC4A9D" w:rsidRPr="00DC4A9D">
        <w:rPr>
          <w:rFonts w:ascii="Times New Roman" w:hAnsi="Times New Roman" w:cs="Times New Roman"/>
          <w:sz w:val="28"/>
          <w:szCs w:val="28"/>
        </w:rPr>
        <w:t xml:space="preserve"> человека, труженикам тыла – </w:t>
      </w:r>
      <w:r w:rsidR="00DC4A9D" w:rsidRPr="00C61204">
        <w:rPr>
          <w:rFonts w:ascii="Times New Roman" w:hAnsi="Times New Roman" w:cs="Times New Roman"/>
          <w:b/>
          <w:sz w:val="28"/>
          <w:szCs w:val="28"/>
        </w:rPr>
        <w:t>15</w:t>
      </w:r>
      <w:r w:rsidR="00C6120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C4A9D" w:rsidRPr="00DC4A9D">
        <w:rPr>
          <w:rFonts w:ascii="Times New Roman" w:hAnsi="Times New Roman" w:cs="Times New Roman"/>
          <w:sz w:val="28"/>
          <w:szCs w:val="28"/>
        </w:rPr>
        <w:t xml:space="preserve">), пенсионеры и инвалиды – </w:t>
      </w:r>
      <w:r w:rsidR="00DC4A9D" w:rsidRPr="00C61204">
        <w:rPr>
          <w:rFonts w:ascii="Times New Roman" w:hAnsi="Times New Roman" w:cs="Times New Roman"/>
          <w:b/>
          <w:sz w:val="28"/>
          <w:szCs w:val="28"/>
        </w:rPr>
        <w:t>299</w:t>
      </w:r>
      <w:r w:rsidR="00DC4A9D" w:rsidRPr="00C61204">
        <w:rPr>
          <w:rFonts w:ascii="Times New Roman" w:hAnsi="Times New Roman" w:cs="Times New Roman"/>
          <w:sz w:val="28"/>
          <w:szCs w:val="28"/>
        </w:rPr>
        <w:t xml:space="preserve"> </w:t>
      </w:r>
      <w:r w:rsidR="00DC4A9D" w:rsidRPr="00DC4A9D">
        <w:rPr>
          <w:rFonts w:ascii="Times New Roman" w:hAnsi="Times New Roman" w:cs="Times New Roman"/>
          <w:sz w:val="28"/>
          <w:szCs w:val="28"/>
        </w:rPr>
        <w:t>человек.</w:t>
      </w:r>
    </w:p>
    <w:p w:rsidR="00E023A8" w:rsidRPr="00C61204" w:rsidRDefault="008C28E1" w:rsidP="00C61204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оказанных социальных услуг</w:t>
      </w:r>
      <w:r w:rsidR="0073147C">
        <w:rPr>
          <w:rFonts w:ascii="Times New Roman" w:hAnsi="Times New Roman" w:cs="Times New Roman"/>
          <w:sz w:val="28"/>
          <w:szCs w:val="28"/>
        </w:rPr>
        <w:t xml:space="preserve"> в рамках деятельности отделения социального обслуживания на дому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C4A9D" w:rsidRPr="00C61204">
        <w:rPr>
          <w:rFonts w:ascii="Times New Roman" w:hAnsi="Times New Roman" w:cs="Times New Roman"/>
          <w:b/>
          <w:sz w:val="28"/>
          <w:szCs w:val="28"/>
        </w:rPr>
        <w:t>69</w:t>
      </w:r>
      <w:r w:rsidR="009E2F25" w:rsidRPr="00C61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A9D" w:rsidRPr="00C61204">
        <w:rPr>
          <w:rFonts w:ascii="Times New Roman" w:hAnsi="Times New Roman" w:cs="Times New Roman"/>
          <w:b/>
          <w:sz w:val="28"/>
          <w:szCs w:val="28"/>
        </w:rPr>
        <w:t>965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1204">
        <w:rPr>
          <w:rFonts w:ascii="Times New Roman" w:hAnsi="Times New Roman" w:cs="Times New Roman"/>
          <w:sz w:val="28"/>
          <w:szCs w:val="28"/>
        </w:rPr>
        <w:t xml:space="preserve">Из них: </w:t>
      </w:r>
      <w:r w:rsidR="00DC4A9D" w:rsidRPr="00C61204">
        <w:rPr>
          <w:rFonts w:ascii="Times New Roman" w:hAnsi="Times New Roman" w:cs="Times New Roman"/>
          <w:b/>
          <w:sz w:val="28"/>
          <w:szCs w:val="28"/>
        </w:rPr>
        <w:t>57 127</w:t>
      </w:r>
      <w:r w:rsidRPr="00C61204">
        <w:rPr>
          <w:rFonts w:ascii="Times New Roman" w:hAnsi="Times New Roman" w:cs="Times New Roman"/>
          <w:sz w:val="28"/>
          <w:szCs w:val="28"/>
        </w:rPr>
        <w:t xml:space="preserve"> – социально-бытовых, </w:t>
      </w:r>
      <w:r w:rsidR="00DC4A9D" w:rsidRPr="00C61204">
        <w:rPr>
          <w:rFonts w:ascii="Times New Roman" w:hAnsi="Times New Roman" w:cs="Times New Roman"/>
          <w:b/>
          <w:sz w:val="28"/>
          <w:szCs w:val="28"/>
        </w:rPr>
        <w:t>11 992</w:t>
      </w:r>
      <w:r w:rsidRPr="00C61204">
        <w:rPr>
          <w:rFonts w:ascii="Times New Roman" w:hAnsi="Times New Roman" w:cs="Times New Roman"/>
          <w:sz w:val="28"/>
          <w:szCs w:val="28"/>
        </w:rPr>
        <w:t xml:space="preserve"> – социально-медицинских, </w:t>
      </w:r>
      <w:r w:rsidR="00DC4A9D" w:rsidRPr="00C61204">
        <w:rPr>
          <w:rFonts w:ascii="Times New Roman" w:hAnsi="Times New Roman" w:cs="Times New Roman"/>
          <w:b/>
          <w:sz w:val="28"/>
          <w:szCs w:val="28"/>
        </w:rPr>
        <w:t>846</w:t>
      </w:r>
      <w:r w:rsidR="00BE4F84" w:rsidRPr="00C61204">
        <w:rPr>
          <w:rFonts w:ascii="Times New Roman" w:hAnsi="Times New Roman" w:cs="Times New Roman"/>
          <w:sz w:val="28"/>
          <w:szCs w:val="28"/>
        </w:rPr>
        <w:t xml:space="preserve"> – социально-правовых </w:t>
      </w:r>
      <w:r w:rsidR="00DC4A9D" w:rsidRPr="00C61204">
        <w:rPr>
          <w:rFonts w:ascii="Times New Roman" w:hAnsi="Times New Roman" w:cs="Times New Roman"/>
          <w:i/>
          <w:sz w:val="28"/>
          <w:szCs w:val="28"/>
        </w:rPr>
        <w:t>(статистика на декабрь 2017</w:t>
      </w:r>
      <w:r w:rsidR="00BE4F84" w:rsidRPr="00C61204">
        <w:rPr>
          <w:rFonts w:ascii="Times New Roman" w:hAnsi="Times New Roman" w:cs="Times New Roman"/>
          <w:i/>
          <w:sz w:val="28"/>
          <w:szCs w:val="28"/>
        </w:rPr>
        <w:t xml:space="preserve"> год).</w:t>
      </w:r>
    </w:p>
    <w:p w:rsidR="00A770C4" w:rsidRDefault="007C6713" w:rsidP="00F018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Отделение срочного социального обслуживания. </w:t>
      </w:r>
      <w:r w:rsidR="008C28E1">
        <w:rPr>
          <w:rFonts w:ascii="Times New Roman" w:hAnsi="Times New Roman" w:cs="Times New Roman"/>
          <w:sz w:val="28"/>
          <w:szCs w:val="28"/>
        </w:rPr>
        <w:t xml:space="preserve">За 2017 год отделением срочного социального обслуживания оказана </w:t>
      </w:r>
      <w:r w:rsidR="00C179AD">
        <w:rPr>
          <w:rFonts w:ascii="Times New Roman" w:hAnsi="Times New Roman" w:cs="Times New Roman"/>
          <w:sz w:val="28"/>
          <w:szCs w:val="28"/>
        </w:rPr>
        <w:t xml:space="preserve">адресная социальная </w:t>
      </w:r>
      <w:r w:rsidR="008C28E1"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17245B">
        <w:rPr>
          <w:rFonts w:ascii="Times New Roman" w:hAnsi="Times New Roman" w:cs="Times New Roman"/>
          <w:b/>
          <w:sz w:val="28"/>
          <w:szCs w:val="28"/>
        </w:rPr>
        <w:t>1236</w:t>
      </w:r>
      <w:r w:rsidR="007E1EB6" w:rsidRPr="007E1EB6">
        <w:rPr>
          <w:rFonts w:ascii="Times New Roman" w:hAnsi="Times New Roman" w:cs="Times New Roman"/>
          <w:b/>
          <w:sz w:val="28"/>
          <w:szCs w:val="28"/>
        </w:rPr>
        <w:t xml:space="preserve"> гражданам</w:t>
      </w:r>
      <w:r w:rsidR="0017245B">
        <w:rPr>
          <w:rFonts w:ascii="Times New Roman" w:hAnsi="Times New Roman" w:cs="Times New Roman"/>
          <w:sz w:val="28"/>
          <w:szCs w:val="28"/>
        </w:rPr>
        <w:t xml:space="preserve"> </w:t>
      </w:r>
      <w:r w:rsidR="0017245B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17245B" w:rsidRPr="0017245B">
        <w:rPr>
          <w:rFonts w:ascii="Times New Roman" w:hAnsi="Times New Roman" w:cs="Times New Roman"/>
          <w:b/>
          <w:sz w:val="28"/>
          <w:szCs w:val="28"/>
        </w:rPr>
        <w:t>1 млн. 793 тыс.</w:t>
      </w:r>
      <w:r w:rsidR="0017245B">
        <w:rPr>
          <w:rFonts w:ascii="Times New Roman" w:hAnsi="Times New Roman" w:cs="Times New Roman"/>
          <w:b/>
          <w:sz w:val="28"/>
          <w:szCs w:val="28"/>
        </w:rPr>
        <w:t xml:space="preserve"> 523 </w:t>
      </w:r>
      <w:r w:rsidR="0017245B">
        <w:rPr>
          <w:rFonts w:ascii="Times New Roman" w:hAnsi="Times New Roman" w:cs="Times New Roman"/>
          <w:sz w:val="28"/>
          <w:szCs w:val="28"/>
        </w:rPr>
        <w:t>рублей.</w:t>
      </w:r>
    </w:p>
    <w:p w:rsidR="007E1EB6" w:rsidRDefault="007E1EB6" w:rsidP="00C61204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Продовольственная помощь в натуральном виде – </w:t>
      </w:r>
      <w:r w:rsidR="00D971B7" w:rsidRPr="00C6120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971B7">
        <w:rPr>
          <w:rFonts w:ascii="Times New Roman" w:hAnsi="Times New Roman" w:cs="Times New Roman"/>
          <w:sz w:val="28"/>
          <w:szCs w:val="28"/>
        </w:rPr>
        <w:t>а</w:t>
      </w:r>
    </w:p>
    <w:p w:rsidR="007E1EB6" w:rsidRDefault="007E1EB6" w:rsidP="00C61204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сертификаты – </w:t>
      </w:r>
      <w:r w:rsidR="00D971B7" w:rsidRPr="00C61204">
        <w:rPr>
          <w:rFonts w:ascii="Times New Roman" w:hAnsi="Times New Roman" w:cs="Times New Roman"/>
          <w:b/>
          <w:sz w:val="28"/>
          <w:szCs w:val="28"/>
        </w:rPr>
        <w:t>591</w:t>
      </w:r>
      <w:r w:rsidRPr="00C61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7E1EB6" w:rsidRDefault="007E1EB6" w:rsidP="00C61204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Вещевая помощь в натуральном виде – </w:t>
      </w:r>
      <w:r w:rsidR="00D971B7" w:rsidRPr="00C61204">
        <w:rPr>
          <w:rFonts w:ascii="Times New Roman" w:hAnsi="Times New Roman" w:cs="Times New Roman"/>
          <w:b/>
          <w:sz w:val="28"/>
          <w:szCs w:val="28"/>
        </w:rPr>
        <w:t>90</w:t>
      </w:r>
      <w:r w:rsidRPr="00C61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375E0F" w:rsidRPr="00C179AD" w:rsidRDefault="00C179AD" w:rsidP="00C61204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виды социальной помощи – </w:t>
      </w:r>
      <w:r w:rsidR="00D971B7" w:rsidRPr="00C61204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06BB9">
        <w:rPr>
          <w:rFonts w:ascii="Times New Roman" w:hAnsi="Times New Roman" w:cs="Times New Roman"/>
          <w:sz w:val="28"/>
          <w:szCs w:val="28"/>
        </w:rPr>
        <w:t xml:space="preserve"> (гуманитарная и благотворительная помощь)</w:t>
      </w:r>
    </w:p>
    <w:p w:rsidR="00745583" w:rsidRPr="007A7C0C" w:rsidRDefault="007A7C0C" w:rsidP="007A7C0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D971B7" w:rsidRPr="00D971B7">
        <w:rPr>
          <w:rFonts w:ascii="Times New Roman" w:hAnsi="Times New Roman" w:cs="Times New Roman"/>
          <w:sz w:val="28"/>
          <w:szCs w:val="28"/>
        </w:rPr>
        <w:t xml:space="preserve">обеспечены бытовой техникой – </w:t>
      </w:r>
      <w:r w:rsidR="00D971B7" w:rsidRPr="007A7C0C">
        <w:rPr>
          <w:rFonts w:ascii="Times New Roman" w:hAnsi="Times New Roman" w:cs="Times New Roman"/>
          <w:b/>
          <w:sz w:val="28"/>
          <w:szCs w:val="28"/>
        </w:rPr>
        <w:t>226</w:t>
      </w:r>
      <w:r w:rsidR="00D971B7" w:rsidRPr="00D971B7">
        <w:rPr>
          <w:rFonts w:ascii="Times New Roman" w:hAnsi="Times New Roman" w:cs="Times New Roman"/>
          <w:sz w:val="28"/>
          <w:szCs w:val="28"/>
        </w:rPr>
        <w:t xml:space="preserve"> человек. Из них: инвалиды 1 и 2 группы – </w:t>
      </w:r>
      <w:r w:rsidR="00D971B7" w:rsidRPr="007A7C0C">
        <w:rPr>
          <w:rFonts w:ascii="Times New Roman" w:hAnsi="Times New Roman" w:cs="Times New Roman"/>
          <w:b/>
          <w:sz w:val="28"/>
          <w:szCs w:val="28"/>
        </w:rPr>
        <w:t>71</w:t>
      </w:r>
      <w:r w:rsidR="00D971B7" w:rsidRPr="007A7C0C">
        <w:rPr>
          <w:rFonts w:ascii="Times New Roman" w:hAnsi="Times New Roman" w:cs="Times New Roman"/>
          <w:sz w:val="28"/>
          <w:szCs w:val="28"/>
        </w:rPr>
        <w:t xml:space="preserve"> </w:t>
      </w:r>
      <w:r w:rsidR="00D971B7" w:rsidRPr="00D971B7">
        <w:rPr>
          <w:rFonts w:ascii="Times New Roman" w:hAnsi="Times New Roman" w:cs="Times New Roman"/>
          <w:sz w:val="28"/>
          <w:szCs w:val="28"/>
        </w:rPr>
        <w:t xml:space="preserve">человек, ветераны ВОВ – </w:t>
      </w:r>
      <w:r w:rsidR="00D971B7" w:rsidRPr="007A7C0C">
        <w:rPr>
          <w:rFonts w:ascii="Times New Roman" w:hAnsi="Times New Roman" w:cs="Times New Roman"/>
          <w:b/>
          <w:sz w:val="28"/>
          <w:szCs w:val="28"/>
        </w:rPr>
        <w:t>21</w:t>
      </w:r>
      <w:r w:rsidR="00D971B7" w:rsidRPr="00D971B7">
        <w:rPr>
          <w:rFonts w:ascii="Times New Roman" w:hAnsi="Times New Roman" w:cs="Times New Roman"/>
          <w:sz w:val="28"/>
          <w:szCs w:val="28"/>
        </w:rPr>
        <w:t xml:space="preserve"> человек, дети с инвалидностью – </w:t>
      </w:r>
      <w:r w:rsidR="00D971B7" w:rsidRPr="007A7C0C">
        <w:rPr>
          <w:rFonts w:ascii="Times New Roman" w:hAnsi="Times New Roman" w:cs="Times New Roman"/>
          <w:b/>
          <w:sz w:val="28"/>
          <w:szCs w:val="28"/>
        </w:rPr>
        <w:t>20</w:t>
      </w:r>
      <w:r w:rsidR="00D971B7" w:rsidRPr="00D971B7">
        <w:rPr>
          <w:rFonts w:ascii="Times New Roman" w:hAnsi="Times New Roman" w:cs="Times New Roman"/>
          <w:sz w:val="28"/>
          <w:szCs w:val="28"/>
        </w:rPr>
        <w:t xml:space="preserve"> человек. Выдано товаров длительного пользования на общую сумму </w:t>
      </w:r>
      <w:r w:rsidR="00D971B7" w:rsidRPr="007A7C0C">
        <w:rPr>
          <w:rFonts w:ascii="Times New Roman" w:hAnsi="Times New Roman" w:cs="Times New Roman"/>
          <w:b/>
          <w:sz w:val="28"/>
          <w:szCs w:val="28"/>
        </w:rPr>
        <w:t>3 млн. 305 тыс. 700 руб.</w:t>
      </w:r>
    </w:p>
    <w:p w:rsidR="00745583" w:rsidRPr="001B7ADA" w:rsidRDefault="00745583" w:rsidP="00C6120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583">
        <w:rPr>
          <w:rFonts w:ascii="Times New Roman" w:hAnsi="Times New Roman" w:cs="Times New Roman"/>
          <w:sz w:val="28"/>
          <w:szCs w:val="28"/>
        </w:rPr>
        <w:t xml:space="preserve">Также на базе </w:t>
      </w:r>
      <w:r>
        <w:rPr>
          <w:rFonts w:ascii="Times New Roman" w:hAnsi="Times New Roman" w:cs="Times New Roman"/>
          <w:sz w:val="28"/>
          <w:szCs w:val="28"/>
        </w:rPr>
        <w:t>филиала «</w:t>
      </w:r>
      <w:r w:rsidR="00C9102A">
        <w:rPr>
          <w:rFonts w:ascii="Times New Roman" w:hAnsi="Times New Roman" w:cs="Times New Roman"/>
          <w:sz w:val="28"/>
          <w:szCs w:val="28"/>
        </w:rPr>
        <w:t>Куркино</w:t>
      </w:r>
      <w:r>
        <w:rPr>
          <w:rFonts w:ascii="Times New Roman" w:hAnsi="Times New Roman" w:cs="Times New Roman"/>
          <w:sz w:val="28"/>
          <w:szCs w:val="28"/>
        </w:rPr>
        <w:t xml:space="preserve">» функционирует Пункт выдачи технических средств реабилитации. </w:t>
      </w:r>
      <w:r w:rsidR="001B7ADA" w:rsidRPr="00795A44">
        <w:rPr>
          <w:rFonts w:ascii="Times New Roman" w:hAnsi="Times New Roman" w:cs="Times New Roman"/>
          <w:i/>
          <w:sz w:val="28"/>
          <w:szCs w:val="28"/>
        </w:rPr>
        <w:t xml:space="preserve">Статистика охватывает </w:t>
      </w:r>
      <w:r w:rsidR="00795A44" w:rsidRPr="00795A44">
        <w:rPr>
          <w:rFonts w:ascii="Times New Roman" w:hAnsi="Times New Roman" w:cs="Times New Roman"/>
          <w:i/>
          <w:sz w:val="28"/>
          <w:szCs w:val="28"/>
        </w:rPr>
        <w:t xml:space="preserve">взрослую </w:t>
      </w:r>
      <w:r w:rsidR="00795A44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795A44" w:rsidRPr="00795A44">
        <w:rPr>
          <w:rFonts w:ascii="Times New Roman" w:hAnsi="Times New Roman" w:cs="Times New Roman"/>
          <w:i/>
          <w:sz w:val="28"/>
          <w:szCs w:val="28"/>
        </w:rPr>
        <w:t>детскую категории</w:t>
      </w:r>
      <w:r w:rsidR="001B7ADA" w:rsidRPr="00795A44">
        <w:rPr>
          <w:rFonts w:ascii="Times New Roman" w:hAnsi="Times New Roman" w:cs="Times New Roman"/>
          <w:i/>
          <w:sz w:val="28"/>
          <w:szCs w:val="28"/>
        </w:rPr>
        <w:t>.</w:t>
      </w:r>
    </w:p>
    <w:p w:rsidR="00745583" w:rsidRPr="00415541" w:rsidRDefault="00745583" w:rsidP="00415541">
      <w:pPr>
        <w:spacing w:after="0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541">
        <w:rPr>
          <w:rFonts w:ascii="Times New Roman" w:hAnsi="Times New Roman" w:cs="Times New Roman"/>
          <w:b/>
          <w:sz w:val="28"/>
          <w:szCs w:val="28"/>
        </w:rPr>
        <w:t>За 2017 год:</w:t>
      </w:r>
    </w:p>
    <w:p w:rsidR="00C9102A" w:rsidRPr="00C9102A" w:rsidRDefault="00C9102A" w:rsidP="00C9102A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 компенсацию</w:t>
      </w:r>
      <w:r w:rsidRPr="00C9102A">
        <w:rPr>
          <w:rFonts w:ascii="Times New Roman" w:hAnsi="Times New Roman" w:cs="Times New Roman"/>
          <w:sz w:val="28"/>
          <w:szCs w:val="28"/>
        </w:rPr>
        <w:t xml:space="preserve"> – </w:t>
      </w:r>
      <w:r w:rsidR="00C61204">
        <w:rPr>
          <w:rFonts w:ascii="Times New Roman" w:hAnsi="Times New Roman" w:cs="Times New Roman"/>
          <w:b/>
          <w:sz w:val="28"/>
          <w:szCs w:val="28"/>
        </w:rPr>
        <w:t>71</w:t>
      </w:r>
      <w:r w:rsidR="002B6F8D">
        <w:rPr>
          <w:rFonts w:ascii="Times New Roman" w:hAnsi="Times New Roman" w:cs="Times New Roman"/>
          <w:sz w:val="28"/>
          <w:szCs w:val="28"/>
        </w:rPr>
        <w:t xml:space="preserve"> человек (из них: </w:t>
      </w:r>
      <w:r w:rsidR="002B6F8D" w:rsidRPr="002B6F8D">
        <w:rPr>
          <w:rFonts w:ascii="Times New Roman" w:hAnsi="Times New Roman" w:cs="Times New Roman"/>
          <w:b/>
          <w:sz w:val="28"/>
          <w:szCs w:val="28"/>
        </w:rPr>
        <w:t>27</w:t>
      </w:r>
      <w:r w:rsidR="002B6F8D">
        <w:rPr>
          <w:rFonts w:ascii="Times New Roman" w:hAnsi="Times New Roman" w:cs="Times New Roman"/>
          <w:sz w:val="28"/>
          <w:szCs w:val="28"/>
        </w:rPr>
        <w:t xml:space="preserve"> детей/</w:t>
      </w:r>
      <w:r w:rsidR="00C61204">
        <w:rPr>
          <w:rFonts w:ascii="Times New Roman" w:hAnsi="Times New Roman" w:cs="Times New Roman"/>
          <w:b/>
          <w:sz w:val="28"/>
          <w:szCs w:val="28"/>
        </w:rPr>
        <w:t>44</w:t>
      </w:r>
      <w:r w:rsidR="002B6F8D" w:rsidRPr="002B6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204">
        <w:rPr>
          <w:rFonts w:ascii="Times New Roman" w:hAnsi="Times New Roman" w:cs="Times New Roman"/>
          <w:sz w:val="28"/>
          <w:szCs w:val="28"/>
        </w:rPr>
        <w:t>взрослых</w:t>
      </w:r>
      <w:r w:rsidR="002B6F8D">
        <w:rPr>
          <w:rFonts w:ascii="Times New Roman" w:hAnsi="Times New Roman" w:cs="Times New Roman"/>
          <w:sz w:val="28"/>
          <w:szCs w:val="28"/>
        </w:rPr>
        <w:t>)</w:t>
      </w:r>
      <w:r w:rsidR="00E75B61">
        <w:rPr>
          <w:rFonts w:ascii="Times New Roman" w:hAnsi="Times New Roman" w:cs="Times New Roman"/>
          <w:sz w:val="28"/>
          <w:szCs w:val="28"/>
        </w:rPr>
        <w:t xml:space="preserve">, </w:t>
      </w:r>
      <w:r w:rsidRPr="00C9102A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02A">
        <w:rPr>
          <w:rFonts w:ascii="Times New Roman" w:hAnsi="Times New Roman" w:cs="Times New Roman"/>
          <w:b/>
          <w:sz w:val="28"/>
          <w:szCs w:val="28"/>
        </w:rPr>
        <w:t>596</w:t>
      </w:r>
      <w:r w:rsidRPr="00C9102A">
        <w:rPr>
          <w:rFonts w:ascii="Times New Roman" w:hAnsi="Times New Roman" w:cs="Times New Roman"/>
          <w:sz w:val="28"/>
          <w:szCs w:val="28"/>
        </w:rPr>
        <w:t xml:space="preserve"> изделий на </w:t>
      </w:r>
      <w:r>
        <w:rPr>
          <w:rFonts w:ascii="Times New Roman" w:hAnsi="Times New Roman" w:cs="Times New Roman"/>
          <w:sz w:val="28"/>
          <w:szCs w:val="28"/>
        </w:rPr>
        <w:t>общую су</w:t>
      </w:r>
      <w:r w:rsidRPr="00C9102A">
        <w:rPr>
          <w:rFonts w:ascii="Times New Roman" w:hAnsi="Times New Roman" w:cs="Times New Roman"/>
          <w:sz w:val="28"/>
          <w:szCs w:val="28"/>
        </w:rPr>
        <w:t xml:space="preserve">мму </w:t>
      </w:r>
      <w:r w:rsidRPr="00C9102A">
        <w:rPr>
          <w:rFonts w:ascii="Times New Roman" w:hAnsi="Times New Roman" w:cs="Times New Roman"/>
          <w:b/>
          <w:sz w:val="28"/>
          <w:szCs w:val="28"/>
        </w:rPr>
        <w:t xml:space="preserve">10 078 490,47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C9102A" w:rsidRPr="00C9102A" w:rsidRDefault="00C9102A" w:rsidP="00C9102A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9102A">
        <w:rPr>
          <w:rFonts w:ascii="Times New Roman" w:hAnsi="Times New Roman" w:cs="Times New Roman"/>
          <w:sz w:val="28"/>
          <w:szCs w:val="28"/>
        </w:rPr>
        <w:t xml:space="preserve">ыдано ТСР – </w:t>
      </w:r>
      <w:r w:rsidRPr="00C9102A">
        <w:rPr>
          <w:rFonts w:ascii="Times New Roman" w:hAnsi="Times New Roman" w:cs="Times New Roman"/>
          <w:b/>
          <w:sz w:val="28"/>
          <w:szCs w:val="28"/>
        </w:rPr>
        <w:t>121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C9102A">
        <w:rPr>
          <w:rFonts w:ascii="Times New Roman" w:hAnsi="Times New Roman" w:cs="Times New Roman"/>
          <w:sz w:val="28"/>
          <w:szCs w:val="28"/>
        </w:rPr>
        <w:t xml:space="preserve">, </w:t>
      </w:r>
      <w:r w:rsidRPr="00C9102A">
        <w:rPr>
          <w:rFonts w:ascii="Times New Roman" w:hAnsi="Times New Roman" w:cs="Times New Roman"/>
          <w:b/>
          <w:sz w:val="28"/>
          <w:szCs w:val="28"/>
        </w:rPr>
        <w:t xml:space="preserve">82049 </w:t>
      </w:r>
      <w:r w:rsidRPr="00C9102A">
        <w:rPr>
          <w:rFonts w:ascii="Times New Roman" w:hAnsi="Times New Roman" w:cs="Times New Roman"/>
          <w:sz w:val="28"/>
          <w:szCs w:val="28"/>
        </w:rPr>
        <w:t xml:space="preserve">штук на </w:t>
      </w:r>
      <w:r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C9102A">
        <w:rPr>
          <w:rFonts w:ascii="Times New Roman" w:hAnsi="Times New Roman" w:cs="Times New Roman"/>
          <w:sz w:val="28"/>
          <w:szCs w:val="28"/>
        </w:rPr>
        <w:t xml:space="preserve">сумму </w:t>
      </w:r>
      <w:r w:rsidRPr="00C9102A">
        <w:rPr>
          <w:rFonts w:ascii="Times New Roman" w:hAnsi="Times New Roman" w:cs="Times New Roman"/>
          <w:b/>
          <w:sz w:val="28"/>
          <w:szCs w:val="28"/>
        </w:rPr>
        <w:t>13</w:t>
      </w:r>
      <w:r w:rsidRPr="00C91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02A">
        <w:rPr>
          <w:rFonts w:ascii="Times New Roman" w:hAnsi="Times New Roman" w:cs="Times New Roman"/>
          <w:b/>
          <w:sz w:val="28"/>
          <w:szCs w:val="28"/>
        </w:rPr>
        <w:t>69</w:t>
      </w:r>
      <w:r w:rsidRPr="00C91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02A">
        <w:rPr>
          <w:rFonts w:ascii="Times New Roman" w:hAnsi="Times New Roman" w:cs="Times New Roman"/>
          <w:b/>
          <w:sz w:val="28"/>
          <w:szCs w:val="28"/>
        </w:rPr>
        <w:t>664,61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9102A" w:rsidRDefault="00F01809" w:rsidP="00276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по комплексной реабилитации </w:t>
      </w:r>
      <w:r w:rsidR="00276185">
        <w:rPr>
          <w:rFonts w:ascii="Times New Roman" w:hAnsi="Times New Roman" w:cs="Times New Roman"/>
          <w:sz w:val="28"/>
          <w:szCs w:val="28"/>
        </w:rPr>
        <w:t xml:space="preserve">(массажист, психолог, АФК) </w:t>
      </w:r>
      <w:r>
        <w:rPr>
          <w:rFonts w:ascii="Times New Roman" w:hAnsi="Times New Roman" w:cs="Times New Roman"/>
          <w:sz w:val="28"/>
          <w:szCs w:val="28"/>
        </w:rPr>
        <w:t xml:space="preserve">получили – </w:t>
      </w:r>
      <w:r w:rsidRPr="00276185">
        <w:rPr>
          <w:rFonts w:ascii="Times New Roman" w:hAnsi="Times New Roman" w:cs="Times New Roman"/>
          <w:b/>
          <w:sz w:val="28"/>
          <w:szCs w:val="28"/>
        </w:rPr>
        <w:t>275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F2E">
        <w:rPr>
          <w:rFonts w:ascii="Times New Roman" w:hAnsi="Times New Roman" w:cs="Times New Roman"/>
          <w:sz w:val="28"/>
          <w:szCs w:val="28"/>
        </w:rPr>
        <w:t>человек.</w:t>
      </w:r>
    </w:p>
    <w:p w:rsidR="00BF6661" w:rsidRPr="00BF6661" w:rsidRDefault="00982C8D" w:rsidP="00A87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структурных подразделений филиала является отделение социальной помощи семье и детям. </w:t>
      </w:r>
      <w:r w:rsidR="00BF6661">
        <w:rPr>
          <w:rFonts w:ascii="Times New Roman" w:hAnsi="Times New Roman" w:cs="Times New Roman"/>
          <w:sz w:val="28"/>
          <w:szCs w:val="28"/>
        </w:rPr>
        <w:t xml:space="preserve">На учёте в отделении социальной помощи семьи и детям состоит </w:t>
      </w:r>
      <w:r w:rsidR="00AE6F2E">
        <w:rPr>
          <w:rFonts w:ascii="Times New Roman" w:hAnsi="Times New Roman" w:cs="Times New Roman"/>
          <w:b/>
          <w:sz w:val="28"/>
          <w:szCs w:val="28"/>
        </w:rPr>
        <w:t>641</w:t>
      </w:r>
      <w:r w:rsidR="00BF6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F2E">
        <w:rPr>
          <w:rFonts w:ascii="Times New Roman" w:hAnsi="Times New Roman" w:cs="Times New Roman"/>
          <w:sz w:val="28"/>
          <w:szCs w:val="28"/>
        </w:rPr>
        <w:t>семья</w:t>
      </w:r>
      <w:r w:rsidR="00BF6661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AE6F2E">
        <w:rPr>
          <w:rFonts w:ascii="Times New Roman" w:hAnsi="Times New Roman" w:cs="Times New Roman"/>
          <w:b/>
          <w:sz w:val="28"/>
          <w:szCs w:val="28"/>
        </w:rPr>
        <w:t>1389</w:t>
      </w:r>
      <w:r w:rsidR="00BF6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661" w:rsidRPr="00BF6661">
        <w:rPr>
          <w:rFonts w:ascii="Times New Roman" w:hAnsi="Times New Roman" w:cs="Times New Roman"/>
          <w:sz w:val="28"/>
          <w:szCs w:val="28"/>
        </w:rPr>
        <w:t>детей.</w:t>
      </w:r>
      <w:r w:rsidR="00BF6661">
        <w:rPr>
          <w:rFonts w:ascii="Times New Roman" w:hAnsi="Times New Roman" w:cs="Times New Roman"/>
          <w:sz w:val="28"/>
          <w:szCs w:val="28"/>
        </w:rPr>
        <w:t xml:space="preserve"> В 2017 году для данной категории оказано </w:t>
      </w:r>
      <w:r w:rsidR="00AE6F2E">
        <w:rPr>
          <w:rFonts w:ascii="Times New Roman" w:hAnsi="Times New Roman" w:cs="Times New Roman"/>
          <w:b/>
          <w:sz w:val="28"/>
          <w:szCs w:val="28"/>
        </w:rPr>
        <w:t>13 978</w:t>
      </w:r>
      <w:r w:rsidR="00BF6661">
        <w:rPr>
          <w:rFonts w:ascii="Times New Roman" w:hAnsi="Times New Roman" w:cs="Times New Roman"/>
          <w:sz w:val="28"/>
          <w:szCs w:val="28"/>
        </w:rPr>
        <w:t xml:space="preserve"> услуг.</w:t>
      </w:r>
      <w:r>
        <w:rPr>
          <w:rFonts w:ascii="Times New Roman" w:hAnsi="Times New Roman" w:cs="Times New Roman"/>
          <w:sz w:val="28"/>
          <w:szCs w:val="28"/>
        </w:rPr>
        <w:t xml:space="preserve"> Выдано: </w:t>
      </w:r>
      <w:r w:rsidR="00AE6F2E">
        <w:rPr>
          <w:rFonts w:ascii="Times New Roman" w:hAnsi="Times New Roman" w:cs="Times New Roman"/>
          <w:b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единицы товаров длительного пользования, </w:t>
      </w:r>
      <w:r w:rsidR="00AE6F2E">
        <w:rPr>
          <w:rFonts w:ascii="Times New Roman" w:hAnsi="Times New Roman" w:cs="Times New Roman"/>
          <w:b/>
          <w:sz w:val="28"/>
          <w:szCs w:val="28"/>
        </w:rPr>
        <w:t>232</w:t>
      </w:r>
      <w:r>
        <w:rPr>
          <w:rFonts w:ascii="Times New Roman" w:hAnsi="Times New Roman" w:cs="Times New Roman"/>
          <w:sz w:val="28"/>
          <w:szCs w:val="28"/>
        </w:rPr>
        <w:t xml:space="preserve"> электронных продуктовых сертификатов, </w:t>
      </w:r>
      <w:r w:rsidR="00AE6F2E">
        <w:rPr>
          <w:rFonts w:ascii="Times New Roman" w:hAnsi="Times New Roman" w:cs="Times New Roman"/>
          <w:b/>
          <w:sz w:val="28"/>
          <w:szCs w:val="28"/>
        </w:rPr>
        <w:t>199</w:t>
      </w:r>
      <w:r>
        <w:rPr>
          <w:rFonts w:ascii="Times New Roman" w:hAnsi="Times New Roman" w:cs="Times New Roman"/>
          <w:sz w:val="28"/>
          <w:szCs w:val="28"/>
        </w:rPr>
        <w:t xml:space="preserve"> электронных сертификатов на вещевую помощь, </w:t>
      </w:r>
      <w:r w:rsidR="00AE6F2E">
        <w:rPr>
          <w:rFonts w:ascii="Times New Roman" w:hAnsi="Times New Roman" w:cs="Times New Roman"/>
          <w:b/>
          <w:sz w:val="28"/>
          <w:szCs w:val="28"/>
        </w:rPr>
        <w:t>47</w:t>
      </w:r>
      <w:r w:rsidR="00AE6F2E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 xml:space="preserve"> вещевой помощи и </w:t>
      </w:r>
      <w:r w:rsidR="00AE6F2E">
        <w:rPr>
          <w:rFonts w:ascii="Times New Roman" w:hAnsi="Times New Roman" w:cs="Times New Roman"/>
          <w:b/>
          <w:sz w:val="28"/>
          <w:szCs w:val="28"/>
        </w:rPr>
        <w:t>20</w:t>
      </w:r>
      <w:r w:rsidR="00AE6F2E">
        <w:rPr>
          <w:rFonts w:ascii="Times New Roman" w:hAnsi="Times New Roman" w:cs="Times New Roman"/>
          <w:sz w:val="28"/>
          <w:szCs w:val="28"/>
        </w:rPr>
        <w:t xml:space="preserve"> продуктовых наборов</w:t>
      </w:r>
      <w:r>
        <w:rPr>
          <w:rFonts w:ascii="Times New Roman" w:hAnsi="Times New Roman" w:cs="Times New Roman"/>
          <w:sz w:val="28"/>
          <w:szCs w:val="28"/>
        </w:rPr>
        <w:t xml:space="preserve">. Также семьям с детьми оказано около </w:t>
      </w:r>
      <w:r w:rsidR="00AE6F2E">
        <w:rPr>
          <w:rFonts w:ascii="Times New Roman" w:hAnsi="Times New Roman" w:cs="Times New Roman"/>
          <w:b/>
          <w:sz w:val="28"/>
          <w:szCs w:val="28"/>
        </w:rPr>
        <w:t>2700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консультаций по восстановлению детско</w:t>
      </w:r>
      <w:r w:rsidRPr="00982C8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родительских отношений и другим значимым вопросам. </w:t>
      </w:r>
      <w:r w:rsidR="00BF6661">
        <w:rPr>
          <w:rFonts w:ascii="Times New Roman" w:hAnsi="Times New Roman" w:cs="Times New Roman"/>
          <w:sz w:val="28"/>
          <w:szCs w:val="28"/>
        </w:rPr>
        <w:tab/>
      </w:r>
    </w:p>
    <w:p w:rsidR="00745583" w:rsidRDefault="00E35DF6" w:rsidP="00745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отдыха детей в период летних школьных каникул – одно из направлений деятельности отделения. В рамках региональной программы «Московская смена» (с 01 июля по 30 августа) в 2017 году организован отдых </w:t>
      </w:r>
      <w:r w:rsidR="00B76D53">
        <w:rPr>
          <w:rFonts w:ascii="Times New Roman" w:hAnsi="Times New Roman" w:cs="Times New Roman"/>
          <w:sz w:val="28"/>
          <w:szCs w:val="28"/>
        </w:rPr>
        <w:t xml:space="preserve">для </w:t>
      </w:r>
      <w:r w:rsidR="00DE0A1D">
        <w:rPr>
          <w:rFonts w:ascii="Times New Roman" w:hAnsi="Times New Roman" w:cs="Times New Roman"/>
          <w:b/>
          <w:sz w:val="28"/>
          <w:szCs w:val="28"/>
        </w:rPr>
        <w:t>9</w:t>
      </w:r>
      <w:r w:rsidRPr="00E35DF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детей. Программа рассчитана на </w:t>
      </w:r>
      <w:r w:rsidR="00DE0A1D">
        <w:rPr>
          <w:rFonts w:ascii="Times New Roman" w:hAnsi="Times New Roman" w:cs="Times New Roman"/>
          <w:b/>
          <w:sz w:val="28"/>
          <w:szCs w:val="28"/>
        </w:rPr>
        <w:t>3 смены по 3</w:t>
      </w:r>
      <w:r w:rsidRPr="00E35DF6">
        <w:rPr>
          <w:rFonts w:ascii="Times New Roman" w:hAnsi="Times New Roman" w:cs="Times New Roman"/>
          <w:b/>
          <w:sz w:val="28"/>
          <w:szCs w:val="28"/>
        </w:rPr>
        <w:t>0 человек</w:t>
      </w:r>
      <w:r>
        <w:rPr>
          <w:rFonts w:ascii="Times New Roman" w:hAnsi="Times New Roman" w:cs="Times New Roman"/>
          <w:sz w:val="28"/>
          <w:szCs w:val="28"/>
        </w:rPr>
        <w:t xml:space="preserve"> в каждой смене. Для детей </w:t>
      </w:r>
      <w:r w:rsidR="00B76D53">
        <w:rPr>
          <w:rFonts w:ascii="Times New Roman" w:hAnsi="Times New Roman" w:cs="Times New Roman"/>
          <w:sz w:val="28"/>
          <w:szCs w:val="28"/>
        </w:rPr>
        <w:t xml:space="preserve">проводились </w:t>
      </w:r>
      <w:r w:rsidR="009B6EFB">
        <w:rPr>
          <w:rFonts w:ascii="Times New Roman" w:hAnsi="Times New Roman" w:cs="Times New Roman"/>
          <w:sz w:val="28"/>
          <w:szCs w:val="28"/>
        </w:rPr>
        <w:t>спор</w:t>
      </w:r>
      <w:r w:rsidR="00B76D53">
        <w:rPr>
          <w:rFonts w:ascii="Times New Roman" w:hAnsi="Times New Roman" w:cs="Times New Roman"/>
          <w:sz w:val="28"/>
          <w:szCs w:val="28"/>
        </w:rPr>
        <w:t xml:space="preserve">тивные и досуговые мероприятия, предоставлялись </w:t>
      </w:r>
      <w:r w:rsidR="009B6EFB">
        <w:rPr>
          <w:rFonts w:ascii="Times New Roman" w:hAnsi="Times New Roman" w:cs="Times New Roman"/>
          <w:sz w:val="28"/>
          <w:szCs w:val="28"/>
        </w:rPr>
        <w:t xml:space="preserve">экскурсионные программы («Театр кошек имени </w:t>
      </w:r>
      <w:r w:rsidR="009B6EFB">
        <w:rPr>
          <w:rFonts w:ascii="Times New Roman" w:hAnsi="Times New Roman" w:cs="Times New Roman"/>
          <w:sz w:val="28"/>
          <w:szCs w:val="28"/>
        </w:rPr>
        <w:lastRenderedPageBreak/>
        <w:t>Куклачева», «Экспериментариум», музей человека «Живые системы» и прочее).</w:t>
      </w:r>
    </w:p>
    <w:p w:rsidR="00B76D53" w:rsidRDefault="00D65591" w:rsidP="00745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7C9">
        <w:rPr>
          <w:rFonts w:ascii="Times New Roman" w:hAnsi="Times New Roman" w:cs="Times New Roman"/>
          <w:sz w:val="28"/>
          <w:szCs w:val="28"/>
        </w:rPr>
        <w:t>Отделение дневного пребывания</w:t>
      </w:r>
      <w:r w:rsidR="007C6713">
        <w:rPr>
          <w:rFonts w:ascii="Times New Roman" w:hAnsi="Times New Roman" w:cs="Times New Roman"/>
          <w:sz w:val="28"/>
          <w:szCs w:val="28"/>
        </w:rPr>
        <w:t>. П</w:t>
      </w:r>
      <w:r w:rsidRPr="00DB67C9">
        <w:rPr>
          <w:rFonts w:ascii="Times New Roman" w:hAnsi="Times New Roman" w:cs="Times New Roman"/>
          <w:sz w:val="28"/>
          <w:szCs w:val="28"/>
        </w:rPr>
        <w:t>редназначено для социально</w:t>
      </w:r>
      <w:r w:rsidRPr="00745583">
        <w:rPr>
          <w:rFonts w:ascii="Times New Roman" w:hAnsi="Times New Roman" w:cs="Times New Roman"/>
          <w:b/>
          <w:sz w:val="28"/>
          <w:szCs w:val="28"/>
        </w:rPr>
        <w:t>-</w:t>
      </w:r>
      <w:r w:rsidRPr="00DB67C9">
        <w:rPr>
          <w:rFonts w:ascii="Times New Roman" w:hAnsi="Times New Roman" w:cs="Times New Roman"/>
          <w:sz w:val="28"/>
          <w:szCs w:val="28"/>
        </w:rPr>
        <w:t>бытового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895">
        <w:rPr>
          <w:rFonts w:ascii="Times New Roman" w:hAnsi="Times New Roman" w:cs="Times New Roman"/>
          <w:sz w:val="28"/>
          <w:szCs w:val="28"/>
        </w:rPr>
        <w:t xml:space="preserve">обслуживания </w:t>
      </w:r>
      <w:r>
        <w:rPr>
          <w:rFonts w:ascii="Times New Roman" w:hAnsi="Times New Roman" w:cs="Times New Roman"/>
          <w:sz w:val="28"/>
          <w:szCs w:val="28"/>
        </w:rPr>
        <w:t>и социокультурного развития</w:t>
      </w:r>
      <w:r w:rsidR="00F41895">
        <w:rPr>
          <w:rFonts w:ascii="Times New Roman" w:hAnsi="Times New Roman" w:cs="Times New Roman"/>
          <w:sz w:val="28"/>
          <w:szCs w:val="28"/>
        </w:rPr>
        <w:t xml:space="preserve"> пожилых граждан и пенсионеров (включая лиц с инвалидностью)</w:t>
      </w:r>
      <w:r w:rsidRPr="00DB67C9">
        <w:rPr>
          <w:rFonts w:ascii="Times New Roman" w:hAnsi="Times New Roman" w:cs="Times New Roman"/>
          <w:sz w:val="28"/>
          <w:szCs w:val="28"/>
        </w:rPr>
        <w:t xml:space="preserve">. В данном отделении организованы различные </w:t>
      </w:r>
      <w:r w:rsidR="00F41895">
        <w:rPr>
          <w:rFonts w:ascii="Times New Roman" w:hAnsi="Times New Roman" w:cs="Times New Roman"/>
          <w:sz w:val="28"/>
          <w:szCs w:val="28"/>
        </w:rPr>
        <w:t xml:space="preserve">кружки и творческие клубы. В филиале функционирует </w:t>
      </w:r>
      <w:r w:rsidR="00B76D53">
        <w:rPr>
          <w:rFonts w:ascii="Times New Roman" w:hAnsi="Times New Roman" w:cs="Times New Roman"/>
          <w:b/>
          <w:sz w:val="28"/>
          <w:szCs w:val="28"/>
        </w:rPr>
        <w:t>13</w:t>
      </w:r>
      <w:r w:rsidR="00F41895">
        <w:rPr>
          <w:rFonts w:ascii="Times New Roman" w:hAnsi="Times New Roman" w:cs="Times New Roman"/>
          <w:sz w:val="28"/>
          <w:szCs w:val="28"/>
        </w:rPr>
        <w:t xml:space="preserve"> клубов</w:t>
      </w:r>
      <w:r w:rsidR="00B76D53">
        <w:rPr>
          <w:rFonts w:ascii="Times New Roman" w:hAnsi="Times New Roman" w:cs="Times New Roman"/>
          <w:sz w:val="28"/>
          <w:szCs w:val="28"/>
        </w:rPr>
        <w:t xml:space="preserve"> разной направленности</w:t>
      </w:r>
      <w:r w:rsidR="00F41895">
        <w:rPr>
          <w:rFonts w:ascii="Times New Roman" w:hAnsi="Times New Roman" w:cs="Times New Roman"/>
          <w:sz w:val="28"/>
          <w:szCs w:val="28"/>
        </w:rPr>
        <w:t xml:space="preserve">. </w:t>
      </w:r>
      <w:r w:rsidR="002C787C" w:rsidRPr="002C787C">
        <w:rPr>
          <w:rFonts w:ascii="Times New Roman" w:hAnsi="Times New Roman" w:cs="Times New Roman"/>
          <w:sz w:val="28"/>
          <w:szCs w:val="28"/>
        </w:rPr>
        <w:t xml:space="preserve">В настоящее время в отделении открыто: </w:t>
      </w:r>
      <w:r w:rsidR="00331625" w:rsidRPr="00331625">
        <w:rPr>
          <w:rFonts w:ascii="Times New Roman" w:hAnsi="Times New Roman" w:cs="Times New Roman"/>
          <w:sz w:val="28"/>
          <w:szCs w:val="28"/>
        </w:rPr>
        <w:t>студия англ</w:t>
      </w:r>
      <w:r w:rsidR="00331625">
        <w:rPr>
          <w:rFonts w:ascii="Times New Roman" w:hAnsi="Times New Roman" w:cs="Times New Roman"/>
          <w:sz w:val="28"/>
          <w:szCs w:val="28"/>
        </w:rPr>
        <w:t>ийского языка «Lady&amp;Gentelman», мастерские прикладного и художественного творчества, компьютерные курсы, спортивный клуб «Движение – это жизнь», скандинавская ходьба, тренажерный зал, а также настольный теннис и шахматы.</w:t>
      </w:r>
    </w:p>
    <w:p w:rsidR="00745583" w:rsidRDefault="00F41895" w:rsidP="00745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охват </w:t>
      </w:r>
      <w:r w:rsidR="00331625">
        <w:rPr>
          <w:rFonts w:ascii="Times New Roman" w:hAnsi="Times New Roman" w:cs="Times New Roman"/>
          <w:sz w:val="28"/>
          <w:szCs w:val="28"/>
        </w:rPr>
        <w:t xml:space="preserve">участников клубной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31625">
        <w:rPr>
          <w:rFonts w:ascii="Times New Roman" w:hAnsi="Times New Roman" w:cs="Times New Roman"/>
          <w:b/>
          <w:sz w:val="28"/>
          <w:szCs w:val="28"/>
        </w:rPr>
        <w:t>578</w:t>
      </w:r>
      <w:r w:rsidR="0033162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5C7" w:rsidRPr="00D945C7" w:rsidRDefault="00D945C7" w:rsidP="000E6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C7">
        <w:rPr>
          <w:rFonts w:ascii="Times New Roman" w:hAnsi="Times New Roman" w:cs="Times New Roman"/>
          <w:sz w:val="28"/>
          <w:szCs w:val="28"/>
        </w:rPr>
        <w:t xml:space="preserve">В 2017 году было проведено </w:t>
      </w:r>
      <w:r w:rsidRPr="00D945C7">
        <w:rPr>
          <w:rFonts w:ascii="Times New Roman" w:hAnsi="Times New Roman" w:cs="Times New Roman"/>
          <w:b/>
          <w:sz w:val="28"/>
          <w:szCs w:val="28"/>
        </w:rPr>
        <w:t>310</w:t>
      </w:r>
      <w:r w:rsidRPr="00D945C7">
        <w:rPr>
          <w:rFonts w:ascii="Times New Roman" w:hAnsi="Times New Roman" w:cs="Times New Roman"/>
          <w:sz w:val="28"/>
          <w:szCs w:val="28"/>
        </w:rPr>
        <w:t xml:space="preserve"> мероприятий, из них: </w:t>
      </w:r>
      <w:r w:rsidRPr="00D945C7">
        <w:rPr>
          <w:rFonts w:ascii="Times New Roman" w:hAnsi="Times New Roman" w:cs="Times New Roman"/>
          <w:b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экскурсии</w:t>
      </w:r>
      <w:r w:rsidRPr="00D945C7">
        <w:rPr>
          <w:rFonts w:ascii="Times New Roman" w:hAnsi="Times New Roman" w:cs="Times New Roman"/>
          <w:sz w:val="28"/>
          <w:szCs w:val="28"/>
        </w:rPr>
        <w:t xml:space="preserve">, </w:t>
      </w:r>
      <w:r w:rsidRPr="00D945C7">
        <w:rPr>
          <w:rFonts w:ascii="Times New Roman" w:hAnsi="Times New Roman" w:cs="Times New Roman"/>
          <w:b/>
          <w:sz w:val="28"/>
          <w:szCs w:val="28"/>
        </w:rPr>
        <w:t xml:space="preserve">156 </w:t>
      </w:r>
      <w:r w:rsidRPr="00D945C7">
        <w:rPr>
          <w:rFonts w:ascii="Times New Roman" w:hAnsi="Times New Roman" w:cs="Times New Roman"/>
          <w:sz w:val="28"/>
          <w:szCs w:val="28"/>
        </w:rPr>
        <w:t>лекций</w:t>
      </w:r>
      <w:r w:rsidRPr="00D945C7">
        <w:rPr>
          <w:rFonts w:ascii="Times New Roman" w:hAnsi="Times New Roman" w:cs="Times New Roman"/>
          <w:b/>
          <w:sz w:val="28"/>
          <w:szCs w:val="28"/>
        </w:rPr>
        <w:t>, 5</w:t>
      </w:r>
      <w:r w:rsidRPr="00D945C7">
        <w:rPr>
          <w:rFonts w:ascii="Times New Roman" w:hAnsi="Times New Roman" w:cs="Times New Roman"/>
          <w:sz w:val="28"/>
          <w:szCs w:val="28"/>
        </w:rPr>
        <w:t xml:space="preserve"> спортивных мероприятий</w:t>
      </w:r>
      <w:r w:rsidRPr="00D945C7">
        <w:rPr>
          <w:rFonts w:ascii="Times New Roman" w:hAnsi="Times New Roman" w:cs="Times New Roman"/>
          <w:b/>
          <w:sz w:val="28"/>
          <w:szCs w:val="28"/>
        </w:rPr>
        <w:t>, 17</w:t>
      </w:r>
      <w:r w:rsidRPr="00D945C7">
        <w:rPr>
          <w:rFonts w:ascii="Times New Roman" w:hAnsi="Times New Roman" w:cs="Times New Roman"/>
          <w:sz w:val="28"/>
          <w:szCs w:val="28"/>
        </w:rPr>
        <w:t xml:space="preserve"> выставок, </w:t>
      </w:r>
      <w:r w:rsidRPr="00D945C7">
        <w:rPr>
          <w:rFonts w:ascii="Times New Roman" w:hAnsi="Times New Roman" w:cs="Times New Roman"/>
          <w:b/>
          <w:sz w:val="28"/>
          <w:szCs w:val="28"/>
        </w:rPr>
        <w:t>44</w:t>
      </w:r>
      <w:r w:rsidRPr="00D945C7">
        <w:rPr>
          <w:rFonts w:ascii="Times New Roman" w:hAnsi="Times New Roman" w:cs="Times New Roman"/>
          <w:sz w:val="28"/>
          <w:szCs w:val="28"/>
        </w:rPr>
        <w:t xml:space="preserve"> концерта</w:t>
      </w:r>
      <w:r w:rsidRPr="00D945C7">
        <w:rPr>
          <w:rFonts w:ascii="Times New Roman" w:hAnsi="Times New Roman" w:cs="Times New Roman"/>
          <w:b/>
          <w:sz w:val="28"/>
          <w:szCs w:val="28"/>
        </w:rPr>
        <w:t>, 54</w:t>
      </w:r>
      <w:r w:rsidRPr="00D945C7">
        <w:rPr>
          <w:rFonts w:ascii="Times New Roman" w:hAnsi="Times New Roman" w:cs="Times New Roman"/>
          <w:sz w:val="28"/>
          <w:szCs w:val="28"/>
        </w:rPr>
        <w:t xml:space="preserve"> посещения театров. В мероприятиях приняли участие </w:t>
      </w:r>
      <w:r w:rsidRPr="00D945C7">
        <w:rPr>
          <w:rFonts w:ascii="Times New Roman" w:hAnsi="Times New Roman" w:cs="Times New Roman"/>
          <w:b/>
          <w:sz w:val="28"/>
          <w:szCs w:val="28"/>
        </w:rPr>
        <w:t xml:space="preserve">6796 </w:t>
      </w:r>
      <w:r w:rsidRPr="00D945C7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D945C7">
        <w:rPr>
          <w:rFonts w:ascii="Times New Roman" w:hAnsi="Times New Roman" w:cs="Times New Roman"/>
          <w:sz w:val="28"/>
          <w:szCs w:val="28"/>
        </w:rPr>
        <w:t>.</w:t>
      </w:r>
    </w:p>
    <w:p w:rsidR="00505A92" w:rsidRPr="00DC12AE" w:rsidRDefault="000D2777" w:rsidP="00F41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363A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6A363A" w:rsidRPr="0052076B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DC12AE" w:rsidRPr="0052076B">
        <w:rPr>
          <w:rFonts w:ascii="Times New Roman" w:hAnsi="Times New Roman" w:cs="Times New Roman"/>
          <w:sz w:val="28"/>
          <w:szCs w:val="28"/>
        </w:rPr>
        <w:t>организации санаторно</w:t>
      </w:r>
      <w:r w:rsidR="00DC12AE" w:rsidRPr="0052076B">
        <w:rPr>
          <w:rFonts w:ascii="Times New Roman" w:hAnsi="Times New Roman" w:cs="Times New Roman"/>
          <w:b/>
          <w:sz w:val="28"/>
          <w:szCs w:val="28"/>
        </w:rPr>
        <w:t>-</w:t>
      </w:r>
      <w:r w:rsidR="00DC12AE" w:rsidRPr="0052076B">
        <w:rPr>
          <w:rFonts w:ascii="Times New Roman" w:hAnsi="Times New Roman" w:cs="Times New Roman"/>
          <w:sz w:val="28"/>
          <w:szCs w:val="28"/>
        </w:rPr>
        <w:t xml:space="preserve">курортных и реабилитационных мероприятий получили путевки </w:t>
      </w:r>
      <w:r w:rsidR="0052076B" w:rsidRPr="0052076B">
        <w:rPr>
          <w:rFonts w:ascii="Times New Roman" w:hAnsi="Times New Roman" w:cs="Times New Roman"/>
          <w:b/>
          <w:sz w:val="28"/>
          <w:szCs w:val="28"/>
        </w:rPr>
        <w:t>466</w:t>
      </w:r>
      <w:r w:rsidR="00DC12AE" w:rsidRPr="00520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2AE" w:rsidRPr="0052076B">
        <w:rPr>
          <w:rFonts w:ascii="Times New Roman" w:hAnsi="Times New Roman" w:cs="Times New Roman"/>
          <w:sz w:val="28"/>
          <w:szCs w:val="28"/>
        </w:rPr>
        <w:t xml:space="preserve">человек. Из них: </w:t>
      </w:r>
      <w:r w:rsidR="0052076B" w:rsidRPr="0052076B">
        <w:rPr>
          <w:rFonts w:ascii="Times New Roman" w:hAnsi="Times New Roman" w:cs="Times New Roman"/>
          <w:b/>
          <w:sz w:val="28"/>
          <w:szCs w:val="28"/>
        </w:rPr>
        <w:t>180</w:t>
      </w:r>
      <w:r w:rsidR="00DC12AE" w:rsidRPr="0052076B">
        <w:rPr>
          <w:rFonts w:ascii="Times New Roman" w:hAnsi="Times New Roman" w:cs="Times New Roman"/>
          <w:sz w:val="28"/>
          <w:szCs w:val="28"/>
        </w:rPr>
        <w:t xml:space="preserve"> человека – из числа федеральных льготников, </w:t>
      </w:r>
      <w:r w:rsidR="0052076B" w:rsidRPr="0052076B">
        <w:rPr>
          <w:rFonts w:ascii="Times New Roman" w:hAnsi="Times New Roman" w:cs="Times New Roman"/>
          <w:b/>
          <w:sz w:val="28"/>
          <w:szCs w:val="28"/>
        </w:rPr>
        <w:t>234</w:t>
      </w:r>
      <w:r w:rsidR="00DC12AE" w:rsidRPr="0052076B">
        <w:rPr>
          <w:rFonts w:ascii="Times New Roman" w:hAnsi="Times New Roman" w:cs="Times New Roman"/>
          <w:sz w:val="28"/>
          <w:szCs w:val="28"/>
        </w:rPr>
        <w:t xml:space="preserve"> – из</w:t>
      </w:r>
      <w:r w:rsidR="0052076B" w:rsidRPr="0052076B">
        <w:rPr>
          <w:rFonts w:ascii="Times New Roman" w:hAnsi="Times New Roman" w:cs="Times New Roman"/>
          <w:sz w:val="28"/>
          <w:szCs w:val="28"/>
        </w:rPr>
        <w:t xml:space="preserve"> числа региональных льготников (цифра складывается из: </w:t>
      </w:r>
      <w:r w:rsidR="0052076B" w:rsidRPr="0052076B">
        <w:rPr>
          <w:rFonts w:ascii="Times New Roman" w:hAnsi="Times New Roman" w:cs="Times New Roman"/>
          <w:b/>
          <w:sz w:val="28"/>
          <w:szCs w:val="28"/>
        </w:rPr>
        <w:t>109</w:t>
      </w:r>
      <w:r w:rsidR="0052076B" w:rsidRPr="0052076B">
        <w:rPr>
          <w:rFonts w:ascii="Times New Roman" w:hAnsi="Times New Roman" w:cs="Times New Roman"/>
          <w:sz w:val="28"/>
          <w:szCs w:val="28"/>
        </w:rPr>
        <w:t xml:space="preserve"> – пенсионеров</w:t>
      </w:r>
      <w:r w:rsidR="00DC12AE" w:rsidRPr="0052076B">
        <w:rPr>
          <w:rFonts w:ascii="Times New Roman" w:hAnsi="Times New Roman" w:cs="Times New Roman"/>
          <w:sz w:val="28"/>
          <w:szCs w:val="28"/>
        </w:rPr>
        <w:t>, не относящихс</w:t>
      </w:r>
      <w:r w:rsidR="0052076B" w:rsidRPr="0052076B">
        <w:rPr>
          <w:rFonts w:ascii="Times New Roman" w:hAnsi="Times New Roman" w:cs="Times New Roman"/>
          <w:sz w:val="28"/>
          <w:szCs w:val="28"/>
        </w:rPr>
        <w:t xml:space="preserve">я к другим льготным категориям; </w:t>
      </w:r>
      <w:r w:rsidR="0052076B" w:rsidRPr="0052076B">
        <w:rPr>
          <w:rFonts w:ascii="Times New Roman" w:hAnsi="Times New Roman" w:cs="Times New Roman"/>
          <w:b/>
          <w:sz w:val="28"/>
          <w:szCs w:val="28"/>
        </w:rPr>
        <w:t>118</w:t>
      </w:r>
      <w:r w:rsidR="0052076B" w:rsidRPr="0052076B">
        <w:rPr>
          <w:rFonts w:ascii="Times New Roman" w:hAnsi="Times New Roman" w:cs="Times New Roman"/>
          <w:sz w:val="28"/>
          <w:szCs w:val="28"/>
        </w:rPr>
        <w:t xml:space="preserve"> ветеранов и </w:t>
      </w:r>
      <w:r w:rsidR="0052076B" w:rsidRPr="0052076B">
        <w:rPr>
          <w:rFonts w:ascii="Times New Roman" w:hAnsi="Times New Roman" w:cs="Times New Roman"/>
          <w:b/>
          <w:sz w:val="28"/>
          <w:szCs w:val="28"/>
        </w:rPr>
        <w:t>7</w:t>
      </w:r>
      <w:r w:rsidR="0052076B" w:rsidRPr="0052076B">
        <w:rPr>
          <w:rFonts w:ascii="Times New Roman" w:hAnsi="Times New Roman" w:cs="Times New Roman"/>
          <w:sz w:val="28"/>
          <w:szCs w:val="28"/>
        </w:rPr>
        <w:t xml:space="preserve"> реабилитированных), </w:t>
      </w:r>
      <w:r w:rsidR="0052076B" w:rsidRPr="0052076B">
        <w:rPr>
          <w:rFonts w:ascii="Times New Roman" w:hAnsi="Times New Roman" w:cs="Times New Roman"/>
          <w:b/>
          <w:sz w:val="28"/>
          <w:szCs w:val="28"/>
        </w:rPr>
        <w:t>26</w:t>
      </w:r>
      <w:r w:rsidR="0052076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2076B" w:rsidRPr="0052076B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DC12AE" w:rsidRPr="0052076B">
        <w:rPr>
          <w:rFonts w:ascii="Times New Roman" w:hAnsi="Times New Roman" w:cs="Times New Roman"/>
          <w:sz w:val="28"/>
          <w:szCs w:val="28"/>
        </w:rPr>
        <w:t xml:space="preserve">с инвалидностью. Направлено на реабилитацию в ГОК «Судак» (Крым) – </w:t>
      </w:r>
      <w:r w:rsidR="0052076B" w:rsidRPr="0052076B">
        <w:rPr>
          <w:rFonts w:ascii="Times New Roman" w:hAnsi="Times New Roman" w:cs="Times New Roman"/>
          <w:b/>
          <w:sz w:val="28"/>
          <w:szCs w:val="28"/>
        </w:rPr>
        <w:t>8</w:t>
      </w:r>
      <w:r w:rsidR="00DC12AE" w:rsidRPr="00520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2AE" w:rsidRPr="0052076B">
        <w:rPr>
          <w:rFonts w:ascii="Times New Roman" w:hAnsi="Times New Roman" w:cs="Times New Roman"/>
          <w:sz w:val="28"/>
          <w:szCs w:val="28"/>
        </w:rPr>
        <w:t>ветеранов ВОВ и труда.</w:t>
      </w:r>
    </w:p>
    <w:p w:rsidR="00325C93" w:rsidRDefault="00606BCF" w:rsidP="00021B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B3ECF" w:rsidRPr="00DB3ECF">
        <w:rPr>
          <w:rFonts w:ascii="Times New Roman" w:eastAsia="Times New Roman" w:hAnsi="Times New Roman" w:cs="Times New Roman"/>
          <w:sz w:val="28"/>
          <w:szCs w:val="28"/>
        </w:rPr>
        <w:t>Подведя итоги работы за прошедш</w:t>
      </w:r>
      <w:r w:rsidR="00DB3ECF">
        <w:rPr>
          <w:rFonts w:ascii="Times New Roman" w:eastAsia="Times New Roman" w:hAnsi="Times New Roman" w:cs="Times New Roman"/>
          <w:sz w:val="28"/>
          <w:szCs w:val="28"/>
        </w:rPr>
        <w:t xml:space="preserve">ий год можно отметить следующие </w:t>
      </w:r>
      <w:r w:rsidR="00DB3ECF" w:rsidRPr="00DB3ECF">
        <w:rPr>
          <w:rFonts w:ascii="Times New Roman" w:eastAsia="Times New Roman" w:hAnsi="Times New Roman" w:cs="Times New Roman"/>
          <w:sz w:val="28"/>
          <w:szCs w:val="28"/>
        </w:rPr>
        <w:t xml:space="preserve">достижения: </w:t>
      </w:r>
    </w:p>
    <w:p w:rsidR="00DC12AE" w:rsidRDefault="001F484F" w:rsidP="00DC12AE">
      <w:pPr>
        <w:pStyle w:val="a4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Налажено межведомственное взаимодействие со смежными организациями (</w:t>
      </w:r>
      <w:r w:rsidR="0021062D">
        <w:rPr>
          <w:rFonts w:ascii="Times New Roman" w:eastAsia="Times New Roman" w:hAnsi="Times New Roman" w:cs="Times New Roman"/>
          <w:sz w:val="28"/>
          <w:szCs w:val="28"/>
        </w:rPr>
        <w:t>привлечения организаций культуры и спорта к программам и проектам филиала «Культурное лето», «Московская смена»).</w:t>
      </w:r>
    </w:p>
    <w:p w:rsidR="0021062D" w:rsidRDefault="0021062D" w:rsidP="00DE0A1D">
      <w:pPr>
        <w:pStyle w:val="a4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Разработана ресурсная карта района «Покровское</w:t>
      </w:r>
      <w:r w:rsidRPr="0021062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Стрешнево». Составлен реестр государственных и коммерческих организаций для дальнейшего социального партнерства.</w:t>
      </w:r>
    </w:p>
    <w:p w:rsidR="00DE0A1D" w:rsidRPr="00DE0A1D" w:rsidRDefault="00DE0A1D" w:rsidP="00DE0A1D">
      <w:pPr>
        <w:pStyle w:val="a4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 формат отделения дневного пребывания. Смещаются социальные акценты. Сегодня получатель социальных услуг – активный участник волонтерской деятельности. </w:t>
      </w:r>
    </w:p>
    <w:p w:rsidR="006F51C7" w:rsidRDefault="006F51C7" w:rsidP="006F51C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674" w:rsidRDefault="00C62B9C" w:rsidP="000F301D">
      <w:pPr>
        <w:tabs>
          <w:tab w:val="left" w:pos="15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565D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605DB" w:rsidRPr="009A7FDE" w:rsidRDefault="004605DB" w:rsidP="0011656F">
      <w:pPr>
        <w:tabs>
          <w:tab w:val="left" w:pos="150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4605DB" w:rsidRPr="009A7FDE" w:rsidSect="00C6120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520" w:rsidRDefault="00F63520" w:rsidP="003E5AD7">
      <w:pPr>
        <w:spacing w:after="0" w:line="240" w:lineRule="auto"/>
      </w:pPr>
      <w:r>
        <w:separator/>
      </w:r>
    </w:p>
  </w:endnote>
  <w:endnote w:type="continuationSeparator" w:id="0">
    <w:p w:rsidR="00F63520" w:rsidRDefault="00F63520" w:rsidP="003E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5890567"/>
      <w:docPartObj>
        <w:docPartGallery w:val="Page Numbers (Bottom of Page)"/>
        <w:docPartUnique/>
      </w:docPartObj>
    </w:sdtPr>
    <w:sdtEndPr/>
    <w:sdtContent>
      <w:p w:rsidR="00530A6B" w:rsidRDefault="00530A6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76B">
          <w:rPr>
            <w:noProof/>
          </w:rPr>
          <w:t>3</w:t>
        </w:r>
        <w:r>
          <w:fldChar w:fldCharType="end"/>
        </w:r>
      </w:p>
    </w:sdtContent>
  </w:sdt>
  <w:p w:rsidR="00530A6B" w:rsidRDefault="00530A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520" w:rsidRDefault="00F63520" w:rsidP="003E5AD7">
      <w:pPr>
        <w:spacing w:after="0" w:line="240" w:lineRule="auto"/>
      </w:pPr>
      <w:r>
        <w:separator/>
      </w:r>
    </w:p>
  </w:footnote>
  <w:footnote w:type="continuationSeparator" w:id="0">
    <w:p w:rsidR="00F63520" w:rsidRDefault="00F63520" w:rsidP="003E5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432D"/>
    <w:multiLevelType w:val="hybridMultilevel"/>
    <w:tmpl w:val="DE3C5C0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127F3"/>
    <w:multiLevelType w:val="hybridMultilevel"/>
    <w:tmpl w:val="82325C0A"/>
    <w:lvl w:ilvl="0" w:tplc="96409A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1E9C"/>
    <w:multiLevelType w:val="hybridMultilevel"/>
    <w:tmpl w:val="A302F21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CE5B37"/>
    <w:multiLevelType w:val="hybridMultilevel"/>
    <w:tmpl w:val="2BF6EF6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E43E1C"/>
    <w:multiLevelType w:val="hybridMultilevel"/>
    <w:tmpl w:val="F9501518"/>
    <w:lvl w:ilvl="0" w:tplc="AA6448B0">
      <w:start w:val="5"/>
      <w:numFmt w:val="bullet"/>
      <w:lvlText w:val="-"/>
      <w:lvlJc w:val="left"/>
      <w:pPr>
        <w:ind w:left="1588" w:hanging="88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F85122"/>
    <w:multiLevelType w:val="hybridMultilevel"/>
    <w:tmpl w:val="B2DAD8A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F4F251B"/>
    <w:multiLevelType w:val="hybridMultilevel"/>
    <w:tmpl w:val="FCA62C3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3144BF"/>
    <w:multiLevelType w:val="hybridMultilevel"/>
    <w:tmpl w:val="81CCFA7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785D4F"/>
    <w:multiLevelType w:val="hybridMultilevel"/>
    <w:tmpl w:val="EC342880"/>
    <w:lvl w:ilvl="0" w:tplc="2478582C">
      <w:start w:val="5"/>
      <w:numFmt w:val="bullet"/>
      <w:lvlText w:val="-"/>
      <w:lvlJc w:val="left"/>
      <w:pPr>
        <w:ind w:left="1588" w:hanging="88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71C7B4E"/>
    <w:multiLevelType w:val="multilevel"/>
    <w:tmpl w:val="0C02108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BF487B"/>
    <w:multiLevelType w:val="hybridMultilevel"/>
    <w:tmpl w:val="D4D8DE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7102D1"/>
    <w:multiLevelType w:val="hybridMultilevel"/>
    <w:tmpl w:val="837831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753121"/>
    <w:multiLevelType w:val="hybridMultilevel"/>
    <w:tmpl w:val="177AE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15B9C"/>
    <w:multiLevelType w:val="hybridMultilevel"/>
    <w:tmpl w:val="8F0AFF40"/>
    <w:lvl w:ilvl="0" w:tplc="96409AB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495A46B4"/>
    <w:multiLevelType w:val="hybridMultilevel"/>
    <w:tmpl w:val="286E63AA"/>
    <w:lvl w:ilvl="0" w:tplc="177424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4494E7F"/>
    <w:multiLevelType w:val="hybridMultilevel"/>
    <w:tmpl w:val="B15A61C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56A6732D"/>
    <w:multiLevelType w:val="hybridMultilevel"/>
    <w:tmpl w:val="8B887652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5A291CA5"/>
    <w:multiLevelType w:val="hybridMultilevel"/>
    <w:tmpl w:val="87F42F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31F5C"/>
    <w:multiLevelType w:val="hybridMultilevel"/>
    <w:tmpl w:val="4D5EA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B0719"/>
    <w:multiLevelType w:val="hybridMultilevel"/>
    <w:tmpl w:val="0D28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504DD"/>
    <w:multiLevelType w:val="hybridMultilevel"/>
    <w:tmpl w:val="73CCF8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5"/>
  </w:num>
  <w:num w:numId="5">
    <w:abstractNumId w:val="12"/>
  </w:num>
  <w:num w:numId="6">
    <w:abstractNumId w:val="17"/>
  </w:num>
  <w:num w:numId="7">
    <w:abstractNumId w:val="19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  <w:num w:numId="12">
    <w:abstractNumId w:val="7"/>
  </w:num>
  <w:num w:numId="13">
    <w:abstractNumId w:val="16"/>
  </w:num>
  <w:num w:numId="14">
    <w:abstractNumId w:val="20"/>
  </w:num>
  <w:num w:numId="15">
    <w:abstractNumId w:val="8"/>
  </w:num>
  <w:num w:numId="16">
    <w:abstractNumId w:val="4"/>
  </w:num>
  <w:num w:numId="17">
    <w:abstractNumId w:val="13"/>
  </w:num>
  <w:num w:numId="18">
    <w:abstractNumId w:val="15"/>
  </w:num>
  <w:num w:numId="19">
    <w:abstractNumId w:val="10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03"/>
    <w:rsid w:val="000026DB"/>
    <w:rsid w:val="00005D85"/>
    <w:rsid w:val="00011847"/>
    <w:rsid w:val="00021B37"/>
    <w:rsid w:val="00025BC6"/>
    <w:rsid w:val="00027B9A"/>
    <w:rsid w:val="00033D4C"/>
    <w:rsid w:val="0004269E"/>
    <w:rsid w:val="0006003C"/>
    <w:rsid w:val="00066FAF"/>
    <w:rsid w:val="0008177D"/>
    <w:rsid w:val="00095B0A"/>
    <w:rsid w:val="000A737B"/>
    <w:rsid w:val="000B1BB5"/>
    <w:rsid w:val="000B76D2"/>
    <w:rsid w:val="000C0D6D"/>
    <w:rsid w:val="000D2777"/>
    <w:rsid w:val="000E2AA3"/>
    <w:rsid w:val="000E612B"/>
    <w:rsid w:val="000F301D"/>
    <w:rsid w:val="000F554A"/>
    <w:rsid w:val="00104510"/>
    <w:rsid w:val="00106674"/>
    <w:rsid w:val="0011656F"/>
    <w:rsid w:val="0012191C"/>
    <w:rsid w:val="001313C8"/>
    <w:rsid w:val="00136816"/>
    <w:rsid w:val="00146C97"/>
    <w:rsid w:val="001470C4"/>
    <w:rsid w:val="00150B1F"/>
    <w:rsid w:val="001652AC"/>
    <w:rsid w:val="0017245B"/>
    <w:rsid w:val="0017351A"/>
    <w:rsid w:val="0017481F"/>
    <w:rsid w:val="00186290"/>
    <w:rsid w:val="00196023"/>
    <w:rsid w:val="00197BF6"/>
    <w:rsid w:val="001A2709"/>
    <w:rsid w:val="001A43EC"/>
    <w:rsid w:val="001A6017"/>
    <w:rsid w:val="001B5E27"/>
    <w:rsid w:val="001B7ADA"/>
    <w:rsid w:val="001C28FE"/>
    <w:rsid w:val="001C5267"/>
    <w:rsid w:val="001D024B"/>
    <w:rsid w:val="001E1E83"/>
    <w:rsid w:val="001E2DD5"/>
    <w:rsid w:val="001E4862"/>
    <w:rsid w:val="001F484F"/>
    <w:rsid w:val="0020678F"/>
    <w:rsid w:val="0021062D"/>
    <w:rsid w:val="002342DD"/>
    <w:rsid w:val="00241F84"/>
    <w:rsid w:val="00265E4C"/>
    <w:rsid w:val="00276185"/>
    <w:rsid w:val="002902F8"/>
    <w:rsid w:val="00293385"/>
    <w:rsid w:val="002952D7"/>
    <w:rsid w:val="00297214"/>
    <w:rsid w:val="002B6F8D"/>
    <w:rsid w:val="002C2DF0"/>
    <w:rsid w:val="002C5395"/>
    <w:rsid w:val="002C787C"/>
    <w:rsid w:val="002E5028"/>
    <w:rsid w:val="002E504B"/>
    <w:rsid w:val="002F16E2"/>
    <w:rsid w:val="00306F55"/>
    <w:rsid w:val="00315B2A"/>
    <w:rsid w:val="003172FC"/>
    <w:rsid w:val="00320080"/>
    <w:rsid w:val="00321101"/>
    <w:rsid w:val="00325C93"/>
    <w:rsid w:val="00326604"/>
    <w:rsid w:val="00331625"/>
    <w:rsid w:val="003518B9"/>
    <w:rsid w:val="00357837"/>
    <w:rsid w:val="003642B1"/>
    <w:rsid w:val="00366B4D"/>
    <w:rsid w:val="00366CB8"/>
    <w:rsid w:val="003678AC"/>
    <w:rsid w:val="003722E9"/>
    <w:rsid w:val="00375560"/>
    <w:rsid w:val="00375E0F"/>
    <w:rsid w:val="00397502"/>
    <w:rsid w:val="003A4AB2"/>
    <w:rsid w:val="003B016A"/>
    <w:rsid w:val="003C2BB3"/>
    <w:rsid w:val="003C30E4"/>
    <w:rsid w:val="003E51DC"/>
    <w:rsid w:val="003E5AD7"/>
    <w:rsid w:val="003E6868"/>
    <w:rsid w:val="00411160"/>
    <w:rsid w:val="00412F4E"/>
    <w:rsid w:val="00415477"/>
    <w:rsid w:val="00415541"/>
    <w:rsid w:val="00427145"/>
    <w:rsid w:val="00431D59"/>
    <w:rsid w:val="00437174"/>
    <w:rsid w:val="00437288"/>
    <w:rsid w:val="004515BF"/>
    <w:rsid w:val="0045497B"/>
    <w:rsid w:val="00454DC0"/>
    <w:rsid w:val="004605DB"/>
    <w:rsid w:val="0046130D"/>
    <w:rsid w:val="00461C7F"/>
    <w:rsid w:val="0046261C"/>
    <w:rsid w:val="0048129D"/>
    <w:rsid w:val="00482139"/>
    <w:rsid w:val="00486097"/>
    <w:rsid w:val="0049232E"/>
    <w:rsid w:val="004A1733"/>
    <w:rsid w:val="004A444E"/>
    <w:rsid w:val="004D0D11"/>
    <w:rsid w:val="004E58A0"/>
    <w:rsid w:val="004F3832"/>
    <w:rsid w:val="005011F1"/>
    <w:rsid w:val="00504BE1"/>
    <w:rsid w:val="00505617"/>
    <w:rsid w:val="00505A92"/>
    <w:rsid w:val="00505E64"/>
    <w:rsid w:val="00512AA9"/>
    <w:rsid w:val="0052076B"/>
    <w:rsid w:val="005308B4"/>
    <w:rsid w:val="00530A6B"/>
    <w:rsid w:val="005456C5"/>
    <w:rsid w:val="00545886"/>
    <w:rsid w:val="005521F1"/>
    <w:rsid w:val="005565D6"/>
    <w:rsid w:val="00567F90"/>
    <w:rsid w:val="005700D3"/>
    <w:rsid w:val="00574780"/>
    <w:rsid w:val="00583B43"/>
    <w:rsid w:val="005853CC"/>
    <w:rsid w:val="00590428"/>
    <w:rsid w:val="00597617"/>
    <w:rsid w:val="005B0B1A"/>
    <w:rsid w:val="005B2D85"/>
    <w:rsid w:val="005C2EC3"/>
    <w:rsid w:val="005C318B"/>
    <w:rsid w:val="005C5233"/>
    <w:rsid w:val="005C5CA4"/>
    <w:rsid w:val="005C6B2D"/>
    <w:rsid w:val="005D10A8"/>
    <w:rsid w:val="005D5210"/>
    <w:rsid w:val="005E166E"/>
    <w:rsid w:val="005E5D98"/>
    <w:rsid w:val="005E71DB"/>
    <w:rsid w:val="00601F7C"/>
    <w:rsid w:val="00605000"/>
    <w:rsid w:val="00605021"/>
    <w:rsid w:val="00606BCF"/>
    <w:rsid w:val="00635AB6"/>
    <w:rsid w:val="0068633C"/>
    <w:rsid w:val="00695734"/>
    <w:rsid w:val="006A28F4"/>
    <w:rsid w:val="006A363A"/>
    <w:rsid w:val="006A5170"/>
    <w:rsid w:val="006A5AD3"/>
    <w:rsid w:val="006C7855"/>
    <w:rsid w:val="006E435C"/>
    <w:rsid w:val="006F3173"/>
    <w:rsid w:val="006F426A"/>
    <w:rsid w:val="006F51C7"/>
    <w:rsid w:val="006F73CE"/>
    <w:rsid w:val="00705488"/>
    <w:rsid w:val="007056F3"/>
    <w:rsid w:val="007142B6"/>
    <w:rsid w:val="00731466"/>
    <w:rsid w:val="0073147C"/>
    <w:rsid w:val="00732E6C"/>
    <w:rsid w:val="0073562F"/>
    <w:rsid w:val="0074049F"/>
    <w:rsid w:val="00745583"/>
    <w:rsid w:val="00745692"/>
    <w:rsid w:val="00745914"/>
    <w:rsid w:val="00746989"/>
    <w:rsid w:val="00753D03"/>
    <w:rsid w:val="0076308F"/>
    <w:rsid w:val="00773475"/>
    <w:rsid w:val="00776360"/>
    <w:rsid w:val="0079152F"/>
    <w:rsid w:val="00795173"/>
    <w:rsid w:val="00795A44"/>
    <w:rsid w:val="00797146"/>
    <w:rsid w:val="007A7C0C"/>
    <w:rsid w:val="007B3053"/>
    <w:rsid w:val="007C009C"/>
    <w:rsid w:val="007C6713"/>
    <w:rsid w:val="007D3E84"/>
    <w:rsid w:val="007E190C"/>
    <w:rsid w:val="007E1B46"/>
    <w:rsid w:val="007E1EB6"/>
    <w:rsid w:val="007F58B0"/>
    <w:rsid w:val="007F6D10"/>
    <w:rsid w:val="00803283"/>
    <w:rsid w:val="0080613B"/>
    <w:rsid w:val="008130E2"/>
    <w:rsid w:val="008153B5"/>
    <w:rsid w:val="00821A43"/>
    <w:rsid w:val="00823973"/>
    <w:rsid w:val="0082501C"/>
    <w:rsid w:val="00825E62"/>
    <w:rsid w:val="00826E6B"/>
    <w:rsid w:val="00854251"/>
    <w:rsid w:val="00864DFC"/>
    <w:rsid w:val="00866D52"/>
    <w:rsid w:val="00867D96"/>
    <w:rsid w:val="00880C34"/>
    <w:rsid w:val="00885DBF"/>
    <w:rsid w:val="00890A08"/>
    <w:rsid w:val="008A2459"/>
    <w:rsid w:val="008B5CAF"/>
    <w:rsid w:val="008C04A4"/>
    <w:rsid w:val="008C28E1"/>
    <w:rsid w:val="008C5AB0"/>
    <w:rsid w:val="008D7450"/>
    <w:rsid w:val="008E73B8"/>
    <w:rsid w:val="00917ACF"/>
    <w:rsid w:val="00925AD8"/>
    <w:rsid w:val="0093606F"/>
    <w:rsid w:val="00943330"/>
    <w:rsid w:val="00956943"/>
    <w:rsid w:val="0097284E"/>
    <w:rsid w:val="0098172B"/>
    <w:rsid w:val="00982C8D"/>
    <w:rsid w:val="00987A9C"/>
    <w:rsid w:val="00990724"/>
    <w:rsid w:val="0099186B"/>
    <w:rsid w:val="00993265"/>
    <w:rsid w:val="00995D04"/>
    <w:rsid w:val="009A070D"/>
    <w:rsid w:val="009A25FD"/>
    <w:rsid w:val="009A7614"/>
    <w:rsid w:val="009A7FDE"/>
    <w:rsid w:val="009B1ABF"/>
    <w:rsid w:val="009B3A2B"/>
    <w:rsid w:val="009B6EFB"/>
    <w:rsid w:val="009B76FF"/>
    <w:rsid w:val="009C1503"/>
    <w:rsid w:val="009C1719"/>
    <w:rsid w:val="009C20D5"/>
    <w:rsid w:val="009E2F25"/>
    <w:rsid w:val="009E40A5"/>
    <w:rsid w:val="009E7469"/>
    <w:rsid w:val="009F1702"/>
    <w:rsid w:val="009F3113"/>
    <w:rsid w:val="009F665E"/>
    <w:rsid w:val="00A007BA"/>
    <w:rsid w:val="00A145B5"/>
    <w:rsid w:val="00A17EC0"/>
    <w:rsid w:val="00A261D9"/>
    <w:rsid w:val="00A40661"/>
    <w:rsid w:val="00A474D8"/>
    <w:rsid w:val="00A50D6F"/>
    <w:rsid w:val="00A52AB4"/>
    <w:rsid w:val="00A65463"/>
    <w:rsid w:val="00A664D9"/>
    <w:rsid w:val="00A66F9C"/>
    <w:rsid w:val="00A70126"/>
    <w:rsid w:val="00A72C3D"/>
    <w:rsid w:val="00A74427"/>
    <w:rsid w:val="00A749C9"/>
    <w:rsid w:val="00A770C4"/>
    <w:rsid w:val="00A84C63"/>
    <w:rsid w:val="00A84E6F"/>
    <w:rsid w:val="00A87084"/>
    <w:rsid w:val="00A878C3"/>
    <w:rsid w:val="00AA275F"/>
    <w:rsid w:val="00AC49C5"/>
    <w:rsid w:val="00AD130C"/>
    <w:rsid w:val="00AD1488"/>
    <w:rsid w:val="00AD229B"/>
    <w:rsid w:val="00AD2326"/>
    <w:rsid w:val="00AD70A1"/>
    <w:rsid w:val="00AD71D0"/>
    <w:rsid w:val="00AD7D78"/>
    <w:rsid w:val="00AE0581"/>
    <w:rsid w:val="00AE6F2E"/>
    <w:rsid w:val="00AF3481"/>
    <w:rsid w:val="00B3016B"/>
    <w:rsid w:val="00B30243"/>
    <w:rsid w:val="00B32850"/>
    <w:rsid w:val="00B342AD"/>
    <w:rsid w:val="00B34FCB"/>
    <w:rsid w:val="00B351ED"/>
    <w:rsid w:val="00B37F48"/>
    <w:rsid w:val="00B5351A"/>
    <w:rsid w:val="00B65F69"/>
    <w:rsid w:val="00B67912"/>
    <w:rsid w:val="00B67B70"/>
    <w:rsid w:val="00B764AC"/>
    <w:rsid w:val="00B76D53"/>
    <w:rsid w:val="00BA49C4"/>
    <w:rsid w:val="00BC03E1"/>
    <w:rsid w:val="00BC0DA8"/>
    <w:rsid w:val="00BC3B60"/>
    <w:rsid w:val="00BC56C5"/>
    <w:rsid w:val="00BC72CA"/>
    <w:rsid w:val="00BC7880"/>
    <w:rsid w:val="00BD09E1"/>
    <w:rsid w:val="00BD7DBF"/>
    <w:rsid w:val="00BE161A"/>
    <w:rsid w:val="00BE4F84"/>
    <w:rsid w:val="00BF1C30"/>
    <w:rsid w:val="00BF261F"/>
    <w:rsid w:val="00BF6661"/>
    <w:rsid w:val="00C179AD"/>
    <w:rsid w:val="00C23501"/>
    <w:rsid w:val="00C25A71"/>
    <w:rsid w:val="00C27755"/>
    <w:rsid w:val="00C2799A"/>
    <w:rsid w:val="00C27E25"/>
    <w:rsid w:val="00C55CC6"/>
    <w:rsid w:val="00C56CC8"/>
    <w:rsid w:val="00C61204"/>
    <w:rsid w:val="00C62B9C"/>
    <w:rsid w:val="00C670EF"/>
    <w:rsid w:val="00C9102A"/>
    <w:rsid w:val="00C91A06"/>
    <w:rsid w:val="00C96A91"/>
    <w:rsid w:val="00C97653"/>
    <w:rsid w:val="00CA0AB0"/>
    <w:rsid w:val="00CA53DD"/>
    <w:rsid w:val="00CC1236"/>
    <w:rsid w:val="00CC1A95"/>
    <w:rsid w:val="00CC37A0"/>
    <w:rsid w:val="00CC50FB"/>
    <w:rsid w:val="00CC7D9C"/>
    <w:rsid w:val="00CD4935"/>
    <w:rsid w:val="00CD64BD"/>
    <w:rsid w:val="00CF1117"/>
    <w:rsid w:val="00CF41BF"/>
    <w:rsid w:val="00D00F02"/>
    <w:rsid w:val="00D06BB9"/>
    <w:rsid w:val="00D15878"/>
    <w:rsid w:val="00D30379"/>
    <w:rsid w:val="00D33F07"/>
    <w:rsid w:val="00D57819"/>
    <w:rsid w:val="00D57AC5"/>
    <w:rsid w:val="00D65591"/>
    <w:rsid w:val="00D74597"/>
    <w:rsid w:val="00D75701"/>
    <w:rsid w:val="00D75DA9"/>
    <w:rsid w:val="00D90ED0"/>
    <w:rsid w:val="00D945C7"/>
    <w:rsid w:val="00D971B7"/>
    <w:rsid w:val="00DB3328"/>
    <w:rsid w:val="00DB3ECF"/>
    <w:rsid w:val="00DB67C9"/>
    <w:rsid w:val="00DC12AE"/>
    <w:rsid w:val="00DC3B16"/>
    <w:rsid w:val="00DC4A9D"/>
    <w:rsid w:val="00DD2BC3"/>
    <w:rsid w:val="00DE0A1D"/>
    <w:rsid w:val="00DE5733"/>
    <w:rsid w:val="00DF131B"/>
    <w:rsid w:val="00E023A8"/>
    <w:rsid w:val="00E054F7"/>
    <w:rsid w:val="00E35DF6"/>
    <w:rsid w:val="00E3695D"/>
    <w:rsid w:val="00E43AA8"/>
    <w:rsid w:val="00E51465"/>
    <w:rsid w:val="00E52824"/>
    <w:rsid w:val="00E60FB9"/>
    <w:rsid w:val="00E73216"/>
    <w:rsid w:val="00E75B61"/>
    <w:rsid w:val="00E85348"/>
    <w:rsid w:val="00E91A0A"/>
    <w:rsid w:val="00EA0980"/>
    <w:rsid w:val="00EA2363"/>
    <w:rsid w:val="00EA6EF3"/>
    <w:rsid w:val="00EB05AC"/>
    <w:rsid w:val="00EC400A"/>
    <w:rsid w:val="00EE051B"/>
    <w:rsid w:val="00EF1D99"/>
    <w:rsid w:val="00EF20B0"/>
    <w:rsid w:val="00EF32CE"/>
    <w:rsid w:val="00EF6897"/>
    <w:rsid w:val="00EF6B2F"/>
    <w:rsid w:val="00F01809"/>
    <w:rsid w:val="00F025F9"/>
    <w:rsid w:val="00F04B40"/>
    <w:rsid w:val="00F241CB"/>
    <w:rsid w:val="00F3582C"/>
    <w:rsid w:val="00F400E7"/>
    <w:rsid w:val="00F41895"/>
    <w:rsid w:val="00F4598E"/>
    <w:rsid w:val="00F52EF9"/>
    <w:rsid w:val="00F63520"/>
    <w:rsid w:val="00F84C18"/>
    <w:rsid w:val="00F92188"/>
    <w:rsid w:val="00F92FAF"/>
    <w:rsid w:val="00F96261"/>
    <w:rsid w:val="00F97927"/>
    <w:rsid w:val="00FA5AFE"/>
    <w:rsid w:val="00FB0A8E"/>
    <w:rsid w:val="00FD3338"/>
    <w:rsid w:val="00FD59E3"/>
    <w:rsid w:val="00FD5AA5"/>
    <w:rsid w:val="00FF0BEA"/>
    <w:rsid w:val="00FF1B2E"/>
    <w:rsid w:val="00F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BAAE5E-174A-4958-9559-CB211FBE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510"/>
    <w:rPr>
      <w:rFonts w:eastAsiaTheme="minorEastAsia"/>
      <w:lang w:eastAsia="ru-RU"/>
    </w:rPr>
  </w:style>
  <w:style w:type="paragraph" w:styleId="4">
    <w:name w:val="heading 4"/>
    <w:basedOn w:val="a"/>
    <w:link w:val="40"/>
    <w:qFormat/>
    <w:rsid w:val="001045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6B2D"/>
  </w:style>
  <w:style w:type="paragraph" w:styleId="a3">
    <w:name w:val="Normal (Web)"/>
    <w:basedOn w:val="a"/>
    <w:uiPriority w:val="99"/>
    <w:rsid w:val="0010451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104510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045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10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104510"/>
    <w:rPr>
      <w:b/>
      <w:bCs/>
    </w:rPr>
  </w:style>
  <w:style w:type="paragraph" w:styleId="HTML">
    <w:name w:val="HTML Preformatted"/>
    <w:basedOn w:val="a"/>
    <w:link w:val="HTML0"/>
    <w:rsid w:val="001045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45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104510"/>
    <w:pPr>
      <w:spacing w:before="100" w:beforeAutospacing="1" w:after="100" w:afterAutospacing="1" w:line="240" w:lineRule="auto"/>
      <w:ind w:left="225" w:right="225" w:firstLine="4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E5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5AD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E5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5AD7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AD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0B76D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6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1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7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8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590DE-B183-440F-8BD7-851666FD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ТЦСО  ТУШИНО</dc:creator>
  <cp:keywords/>
  <dc:description/>
  <cp:lastModifiedBy>Елена</cp:lastModifiedBy>
  <cp:revision>238</cp:revision>
  <cp:lastPrinted>2017-01-10T12:55:00Z</cp:lastPrinted>
  <dcterms:created xsi:type="dcterms:W3CDTF">2017-01-10T12:23:00Z</dcterms:created>
  <dcterms:modified xsi:type="dcterms:W3CDTF">2018-01-29T14:58:00Z</dcterms:modified>
</cp:coreProperties>
</file>